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3F" w:rsidRDefault="00631BB4">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A2373F" w:rsidRDefault="00631BB4">
      <w:pPr>
        <w:spacing w:line="560" w:lineRule="exact"/>
        <w:jc w:val="center"/>
        <w:rPr>
          <w:rFonts w:ascii="宋体" w:eastAsia="宋体" w:hAnsi="宋体" w:cs="宋体"/>
          <w:b/>
          <w:bCs/>
          <w:sz w:val="40"/>
          <w:szCs w:val="40"/>
        </w:rPr>
      </w:pPr>
      <w:bookmarkStart w:id="0" w:name="_GoBack"/>
      <w:bookmarkEnd w:id="0"/>
      <w:r>
        <w:rPr>
          <w:rFonts w:ascii="宋体" w:eastAsia="宋体" w:hAnsi="宋体" w:cs="宋体" w:hint="eastAsia"/>
          <w:b/>
          <w:bCs/>
          <w:sz w:val="40"/>
          <w:szCs w:val="40"/>
        </w:rPr>
        <w:t>采购前期市场调查公告</w:t>
      </w:r>
    </w:p>
    <w:p w:rsidR="00A2373F" w:rsidRDefault="00A2373F">
      <w:pPr>
        <w:spacing w:line="560" w:lineRule="exact"/>
        <w:jc w:val="center"/>
        <w:rPr>
          <w:rFonts w:ascii="宋体" w:eastAsia="宋体" w:hAnsi="宋体" w:cs="宋体"/>
          <w:b/>
          <w:bCs/>
          <w:sz w:val="40"/>
          <w:szCs w:val="40"/>
        </w:rPr>
      </w:pPr>
    </w:p>
    <w:p w:rsidR="00A2373F" w:rsidRDefault="00631BB4" w:rsidP="00631BB4">
      <w:pPr>
        <w:spacing w:line="276" w:lineRule="auto"/>
        <w:ind w:firstLineChars="250" w:firstLine="600"/>
        <w:jc w:val="left"/>
        <w:rPr>
          <w:rFonts w:ascii="仿宋" w:eastAsia="仿宋" w:hAnsi="仿宋" w:cs="仿宋"/>
          <w:sz w:val="24"/>
          <w:szCs w:val="24"/>
        </w:rPr>
      </w:pPr>
      <w:r>
        <w:rPr>
          <w:rFonts w:ascii="仿宋" w:eastAsia="仿宋" w:hAnsi="仿宋" w:cs="仿宋" w:hint="eastAsia"/>
          <w:sz w:val="24"/>
          <w:szCs w:val="24"/>
        </w:rPr>
        <w:t>根据我院业务工作开展的需要，拟对以下采购项目进行市场调查，欢迎具备资质、有意向的供应商联系了解详情，并提供市场调查资料：</w:t>
      </w:r>
    </w:p>
    <w:p w:rsidR="00A2373F" w:rsidRDefault="00631BB4">
      <w:pPr>
        <w:spacing w:line="520" w:lineRule="exact"/>
        <w:jc w:val="left"/>
        <w:rPr>
          <w:rFonts w:ascii="仿宋" w:eastAsia="仿宋" w:hAnsi="仿宋" w:cs="仿宋"/>
          <w:b/>
          <w:sz w:val="24"/>
          <w:szCs w:val="24"/>
        </w:rPr>
      </w:pPr>
      <w:r>
        <w:rPr>
          <w:rFonts w:ascii="仿宋" w:eastAsia="仿宋" w:hAnsi="仿宋" w:cs="仿宋" w:hint="eastAsia"/>
          <w:b/>
          <w:sz w:val="24"/>
          <w:szCs w:val="24"/>
        </w:rPr>
        <w:t>一、拟采购项目的基本情况</w:t>
      </w:r>
    </w:p>
    <w:p w:rsidR="00A2373F" w:rsidRDefault="00631BB4" w:rsidP="00EF44B5">
      <w:pPr>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业务需求</w:t>
      </w:r>
      <w:r>
        <w:rPr>
          <w:rFonts w:ascii="仿宋" w:eastAsia="仿宋" w:hAnsi="仿宋" w:cs="仿宋" w:hint="eastAsia"/>
          <w:bCs/>
          <w:sz w:val="24"/>
          <w:szCs w:val="24"/>
        </w:rPr>
        <w:t>:</w:t>
      </w:r>
    </w:p>
    <w:p w:rsidR="00A2373F" w:rsidRDefault="00631BB4" w:rsidP="00EF44B5">
      <w:pPr>
        <w:spacing w:line="320" w:lineRule="exact"/>
        <w:ind w:firstLineChars="200" w:firstLine="480"/>
        <w:rPr>
          <w:rFonts w:ascii="仿宋" w:eastAsia="仿宋" w:hAnsi="仿宋" w:cs="仿宋"/>
          <w:sz w:val="24"/>
          <w:szCs w:val="24"/>
        </w:rPr>
      </w:pPr>
      <w:r>
        <w:rPr>
          <w:rFonts w:ascii="仿宋" w:eastAsia="仿宋" w:hAnsi="仿宋" w:cs="仿宋" w:hint="eastAsia"/>
          <w:bCs/>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我院</w:t>
      </w:r>
      <w:proofErr w:type="gramStart"/>
      <w:r>
        <w:rPr>
          <w:rFonts w:ascii="仿宋" w:eastAsia="仿宋" w:hAnsi="仿宋" w:cs="仿宋" w:hint="eastAsia"/>
          <w:sz w:val="24"/>
          <w:szCs w:val="24"/>
        </w:rPr>
        <w:t>莲花山院区</w:t>
      </w:r>
      <w:proofErr w:type="gramEnd"/>
      <w:r>
        <w:rPr>
          <w:rFonts w:ascii="仿宋" w:eastAsia="仿宋" w:hAnsi="仿宋" w:cs="仿宋" w:hint="eastAsia"/>
          <w:sz w:val="24"/>
          <w:szCs w:val="24"/>
        </w:rPr>
        <w:t>共有</w:t>
      </w:r>
      <w:r>
        <w:rPr>
          <w:rFonts w:ascii="仿宋" w:eastAsia="仿宋" w:hAnsi="仿宋" w:cs="仿宋" w:hint="eastAsia"/>
          <w:sz w:val="24"/>
          <w:szCs w:val="24"/>
        </w:rPr>
        <w:t>10</w:t>
      </w:r>
      <w:r>
        <w:rPr>
          <w:rFonts w:ascii="仿宋" w:eastAsia="仿宋" w:hAnsi="仿宋" w:cs="仿宋" w:hint="eastAsia"/>
          <w:sz w:val="24"/>
          <w:szCs w:val="24"/>
        </w:rPr>
        <w:t>组</w:t>
      </w:r>
      <w:r>
        <w:rPr>
          <w:rFonts w:ascii="仿宋" w:eastAsia="仿宋" w:hAnsi="仿宋" w:cs="仿宋" w:hint="eastAsia"/>
          <w:sz w:val="24"/>
          <w:szCs w:val="24"/>
        </w:rPr>
        <w:t>64</w:t>
      </w:r>
      <w:r>
        <w:rPr>
          <w:rFonts w:ascii="仿宋" w:eastAsia="仿宋" w:hAnsi="仿宋" w:cs="仿宋" w:hint="eastAsia"/>
          <w:sz w:val="24"/>
          <w:szCs w:val="24"/>
        </w:rPr>
        <w:t>个排污管井，每月大约产生</w:t>
      </w:r>
      <w:r>
        <w:rPr>
          <w:rFonts w:ascii="仿宋" w:eastAsia="仿宋" w:hAnsi="仿宋" w:cs="仿宋" w:hint="eastAsia"/>
          <w:sz w:val="24"/>
          <w:szCs w:val="24"/>
        </w:rPr>
        <w:t>15</w:t>
      </w:r>
      <w:r>
        <w:rPr>
          <w:rFonts w:ascii="仿宋" w:eastAsia="仿宋" w:hAnsi="仿宋" w:cs="仿宋" w:hint="eastAsia"/>
          <w:sz w:val="24"/>
          <w:szCs w:val="24"/>
        </w:rPr>
        <w:t>车（以</w:t>
      </w:r>
      <w:r>
        <w:rPr>
          <w:rFonts w:ascii="仿宋" w:eastAsia="仿宋" w:hAnsi="仿宋" w:cs="仿宋" w:hint="eastAsia"/>
          <w:sz w:val="24"/>
          <w:szCs w:val="24"/>
        </w:rPr>
        <w:t>5</w:t>
      </w:r>
      <w:r>
        <w:rPr>
          <w:rFonts w:ascii="仿宋" w:eastAsia="仿宋" w:hAnsi="仿宋" w:cs="仿宋" w:hint="eastAsia"/>
          <w:sz w:val="24"/>
          <w:szCs w:val="24"/>
        </w:rPr>
        <w:t>吨车计）污物，每月至少需要抽取一次</w:t>
      </w:r>
      <w:r>
        <w:rPr>
          <w:rFonts w:ascii="仿宋" w:eastAsia="仿宋" w:hAnsi="仿宋" w:cs="仿宋" w:hint="eastAsia"/>
          <w:sz w:val="24"/>
          <w:szCs w:val="24"/>
        </w:rPr>
        <w:t>8</w:t>
      </w:r>
      <w:r>
        <w:rPr>
          <w:rFonts w:ascii="仿宋" w:eastAsia="仿宋" w:hAnsi="仿宋" w:cs="仿宋" w:hint="eastAsia"/>
          <w:sz w:val="24"/>
          <w:szCs w:val="24"/>
        </w:rPr>
        <w:t>车（以</w:t>
      </w:r>
      <w:r>
        <w:rPr>
          <w:rFonts w:ascii="仿宋" w:eastAsia="仿宋" w:hAnsi="仿宋" w:cs="仿宋" w:hint="eastAsia"/>
          <w:sz w:val="24"/>
          <w:szCs w:val="24"/>
        </w:rPr>
        <w:t>5</w:t>
      </w:r>
      <w:r>
        <w:rPr>
          <w:rFonts w:ascii="仿宋" w:eastAsia="仿宋" w:hAnsi="仿宋" w:cs="仿宋" w:hint="eastAsia"/>
          <w:sz w:val="24"/>
          <w:szCs w:val="24"/>
        </w:rPr>
        <w:t>吨车计）污物大约</w:t>
      </w:r>
      <w:r>
        <w:rPr>
          <w:rFonts w:ascii="仿宋" w:eastAsia="仿宋" w:hAnsi="仿宋" w:cs="仿宋" w:hint="eastAsia"/>
          <w:sz w:val="24"/>
          <w:szCs w:val="24"/>
        </w:rPr>
        <w:t>40-45</w:t>
      </w:r>
      <w:r>
        <w:rPr>
          <w:rFonts w:ascii="仿宋" w:eastAsia="仿宋" w:hAnsi="仿宋" w:cs="仿宋" w:hint="eastAsia"/>
          <w:sz w:val="24"/>
          <w:szCs w:val="24"/>
        </w:rPr>
        <w:t>吨，制剂排放废水，每星期至少抽取</w:t>
      </w:r>
      <w:r>
        <w:rPr>
          <w:rFonts w:ascii="仿宋" w:eastAsia="仿宋" w:hAnsi="仿宋" w:cs="仿宋" w:hint="eastAsia"/>
          <w:sz w:val="24"/>
          <w:szCs w:val="24"/>
        </w:rPr>
        <w:t>2-3</w:t>
      </w:r>
      <w:r>
        <w:rPr>
          <w:rFonts w:ascii="仿宋" w:eastAsia="仿宋" w:hAnsi="仿宋" w:cs="仿宋" w:hint="eastAsia"/>
          <w:sz w:val="24"/>
          <w:szCs w:val="24"/>
        </w:rPr>
        <w:t>次，以保持排污管道畅通。</w:t>
      </w:r>
    </w:p>
    <w:p w:rsidR="00A2373F" w:rsidRDefault="00631BB4" w:rsidP="00EF44B5">
      <w:pPr>
        <w:spacing w:line="320" w:lineRule="exact"/>
        <w:ind w:firstLineChars="200" w:firstLine="480"/>
        <w:rPr>
          <w:rFonts w:ascii="仿宋" w:eastAsia="仿宋" w:hAnsi="仿宋" w:cs="仿宋"/>
          <w:sz w:val="24"/>
          <w:szCs w:val="24"/>
        </w:rPr>
      </w:pPr>
      <w:r>
        <w:rPr>
          <w:rFonts w:ascii="仿宋" w:eastAsia="仿宋" w:hAnsi="仿宋" w:cs="仿宋" w:hint="eastAsia"/>
          <w:bCs/>
          <w:sz w:val="24"/>
          <w:szCs w:val="24"/>
        </w:rPr>
        <w:t>(</w:t>
      </w:r>
      <w:r>
        <w:rPr>
          <w:rFonts w:ascii="仿宋" w:eastAsia="仿宋" w:hAnsi="仿宋" w:cs="仿宋" w:hint="eastAsia"/>
          <w:sz w:val="24"/>
          <w:szCs w:val="24"/>
        </w:rPr>
        <w:t>2)</w:t>
      </w:r>
      <w:proofErr w:type="gramStart"/>
      <w:r>
        <w:rPr>
          <w:rFonts w:ascii="仿宋" w:eastAsia="仿宋" w:hAnsi="仿宋" w:cs="仿宋" w:hint="eastAsia"/>
          <w:sz w:val="24"/>
          <w:szCs w:val="24"/>
        </w:rPr>
        <w:t>柳候院区</w:t>
      </w:r>
      <w:proofErr w:type="gramEnd"/>
      <w:r>
        <w:rPr>
          <w:rFonts w:ascii="仿宋" w:eastAsia="仿宋" w:hAnsi="仿宋" w:cs="仿宋" w:hint="eastAsia"/>
          <w:sz w:val="24"/>
          <w:szCs w:val="24"/>
        </w:rPr>
        <w:t>有化粪池</w:t>
      </w:r>
      <w:r>
        <w:rPr>
          <w:rFonts w:ascii="仿宋" w:eastAsia="仿宋" w:hAnsi="仿宋" w:cs="仿宋" w:hint="eastAsia"/>
          <w:sz w:val="24"/>
          <w:szCs w:val="24"/>
        </w:rPr>
        <w:t>2</w:t>
      </w:r>
      <w:r>
        <w:rPr>
          <w:rFonts w:ascii="仿宋" w:eastAsia="仿宋" w:hAnsi="仿宋" w:cs="仿宋" w:hint="eastAsia"/>
          <w:sz w:val="24"/>
          <w:szCs w:val="24"/>
        </w:rPr>
        <w:t>组</w:t>
      </w:r>
      <w:r>
        <w:rPr>
          <w:rFonts w:ascii="仿宋" w:eastAsia="仿宋" w:hAnsi="仿宋" w:cs="仿宋" w:hint="eastAsia"/>
          <w:sz w:val="24"/>
          <w:szCs w:val="24"/>
        </w:rPr>
        <w:t>7</w:t>
      </w:r>
      <w:r>
        <w:rPr>
          <w:rFonts w:ascii="仿宋" w:eastAsia="仿宋" w:hAnsi="仿宋" w:cs="仿宋" w:hint="eastAsia"/>
          <w:sz w:val="24"/>
          <w:szCs w:val="24"/>
        </w:rPr>
        <w:t>个，解放社区化粪池</w:t>
      </w:r>
      <w:r>
        <w:rPr>
          <w:rFonts w:ascii="仿宋" w:eastAsia="仿宋" w:hAnsi="仿宋" w:cs="仿宋" w:hint="eastAsia"/>
          <w:sz w:val="24"/>
          <w:szCs w:val="24"/>
        </w:rPr>
        <w:t>1</w:t>
      </w:r>
      <w:r>
        <w:rPr>
          <w:rFonts w:ascii="仿宋" w:eastAsia="仿宋" w:hAnsi="仿宋" w:cs="仿宋" w:hint="eastAsia"/>
          <w:sz w:val="24"/>
          <w:szCs w:val="24"/>
        </w:rPr>
        <w:t>组</w:t>
      </w:r>
      <w:r>
        <w:rPr>
          <w:rFonts w:ascii="仿宋" w:eastAsia="仿宋" w:hAnsi="仿宋" w:cs="仿宋" w:hint="eastAsia"/>
          <w:sz w:val="24"/>
          <w:szCs w:val="24"/>
        </w:rPr>
        <w:t>2</w:t>
      </w:r>
      <w:r>
        <w:rPr>
          <w:rFonts w:ascii="仿宋" w:eastAsia="仿宋" w:hAnsi="仿宋" w:cs="仿宋" w:hint="eastAsia"/>
          <w:sz w:val="24"/>
          <w:szCs w:val="24"/>
        </w:rPr>
        <w:t>个，每月抽取清运一次大约</w:t>
      </w:r>
      <w:r>
        <w:rPr>
          <w:rFonts w:ascii="仿宋" w:eastAsia="仿宋" w:hAnsi="仿宋" w:cs="仿宋" w:hint="eastAsia"/>
          <w:sz w:val="24"/>
          <w:szCs w:val="24"/>
        </w:rPr>
        <w:t>2-</w:t>
      </w:r>
      <w:r>
        <w:rPr>
          <w:rFonts w:ascii="仿宋" w:eastAsia="仿宋" w:hAnsi="仿宋" w:cs="仿宋" w:hint="eastAsia"/>
          <w:sz w:val="24"/>
          <w:szCs w:val="24"/>
        </w:rPr>
        <w:t>3</w:t>
      </w:r>
      <w:r>
        <w:rPr>
          <w:rFonts w:ascii="仿宋" w:eastAsia="仿宋" w:hAnsi="仿宋" w:cs="仿宋" w:hint="eastAsia"/>
          <w:sz w:val="24"/>
          <w:szCs w:val="24"/>
        </w:rPr>
        <w:t>车（</w:t>
      </w:r>
      <w:r>
        <w:rPr>
          <w:rFonts w:ascii="仿宋" w:eastAsia="仿宋" w:hAnsi="仿宋" w:cs="仿宋" w:hint="eastAsia"/>
          <w:sz w:val="24"/>
          <w:szCs w:val="24"/>
        </w:rPr>
        <w:t>5</w:t>
      </w:r>
      <w:r>
        <w:rPr>
          <w:rFonts w:ascii="仿宋" w:eastAsia="仿宋" w:hAnsi="仿宋" w:cs="仿宋" w:hint="eastAsia"/>
          <w:sz w:val="24"/>
          <w:szCs w:val="24"/>
        </w:rPr>
        <w:t>吨车）污物大约</w:t>
      </w:r>
      <w:r>
        <w:rPr>
          <w:rFonts w:ascii="仿宋" w:eastAsia="仿宋" w:hAnsi="仿宋" w:cs="仿宋" w:hint="eastAsia"/>
          <w:sz w:val="24"/>
          <w:szCs w:val="24"/>
        </w:rPr>
        <w:t>10-</w:t>
      </w:r>
      <w:r>
        <w:rPr>
          <w:rFonts w:ascii="仿宋" w:eastAsia="仿宋" w:hAnsi="仿宋" w:cs="仿宋" w:hint="eastAsia"/>
          <w:sz w:val="24"/>
          <w:szCs w:val="24"/>
        </w:rPr>
        <w:t>15</w:t>
      </w:r>
      <w:r>
        <w:rPr>
          <w:rFonts w:ascii="仿宋" w:eastAsia="仿宋" w:hAnsi="仿宋" w:cs="仿宋" w:hint="eastAsia"/>
          <w:sz w:val="24"/>
          <w:szCs w:val="24"/>
        </w:rPr>
        <w:t>吨；</w:t>
      </w:r>
    </w:p>
    <w:p w:rsidR="00A2373F" w:rsidRDefault="00631BB4">
      <w:pPr>
        <w:spacing w:line="320" w:lineRule="exact"/>
        <w:ind w:firstLineChars="200" w:firstLine="480"/>
        <w:rPr>
          <w:rFonts w:ascii="仿宋" w:eastAsia="仿宋" w:hAnsi="仿宋" w:cs="仿宋"/>
          <w:sz w:val="24"/>
          <w:szCs w:val="24"/>
        </w:rPr>
      </w:pPr>
      <w:r>
        <w:rPr>
          <w:rFonts w:ascii="仿宋" w:eastAsia="仿宋" w:hAnsi="仿宋" w:cs="仿宋" w:hint="eastAsia"/>
          <w:bCs/>
          <w:sz w:val="24"/>
          <w:szCs w:val="24"/>
        </w:rPr>
        <w:t>(</w:t>
      </w:r>
      <w:r>
        <w:rPr>
          <w:rFonts w:ascii="仿宋" w:eastAsia="仿宋" w:hAnsi="仿宋" w:cs="仿宋" w:hint="eastAsia"/>
          <w:sz w:val="24"/>
          <w:szCs w:val="24"/>
        </w:rPr>
        <w:t>3)</w:t>
      </w:r>
      <w:r>
        <w:rPr>
          <w:rFonts w:ascii="仿宋" w:eastAsia="仿宋" w:hAnsi="仿宋" w:cs="仿宋" w:hint="eastAsia"/>
          <w:sz w:val="24"/>
          <w:szCs w:val="24"/>
        </w:rPr>
        <w:t>清水塘</w:t>
      </w:r>
      <w:proofErr w:type="gramStart"/>
      <w:r>
        <w:rPr>
          <w:rFonts w:ascii="仿宋" w:eastAsia="仿宋" w:hAnsi="仿宋" w:cs="仿宋" w:hint="eastAsia"/>
          <w:sz w:val="24"/>
          <w:szCs w:val="24"/>
        </w:rPr>
        <w:t>化粪池化粪池</w:t>
      </w:r>
      <w:proofErr w:type="gramEnd"/>
      <w:r>
        <w:rPr>
          <w:rFonts w:ascii="仿宋" w:eastAsia="仿宋" w:hAnsi="仿宋" w:cs="仿宋" w:hint="eastAsia"/>
          <w:sz w:val="24"/>
          <w:szCs w:val="24"/>
        </w:rPr>
        <w:t>2</w:t>
      </w:r>
      <w:r>
        <w:rPr>
          <w:rFonts w:ascii="仿宋" w:eastAsia="仿宋" w:hAnsi="仿宋" w:cs="仿宋" w:hint="eastAsia"/>
          <w:sz w:val="24"/>
          <w:szCs w:val="24"/>
        </w:rPr>
        <w:t>组</w:t>
      </w:r>
      <w:r>
        <w:rPr>
          <w:rFonts w:ascii="仿宋" w:eastAsia="仿宋" w:hAnsi="仿宋" w:cs="仿宋" w:hint="eastAsia"/>
          <w:sz w:val="24"/>
          <w:szCs w:val="24"/>
        </w:rPr>
        <w:t>7</w:t>
      </w:r>
      <w:r>
        <w:rPr>
          <w:rFonts w:ascii="仿宋" w:eastAsia="仿宋" w:hAnsi="仿宋" w:cs="仿宋" w:hint="eastAsia"/>
          <w:sz w:val="24"/>
          <w:szCs w:val="24"/>
        </w:rPr>
        <w:t>个，每月抽取清运一次大约</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车（</w:t>
      </w:r>
      <w:r>
        <w:rPr>
          <w:rFonts w:ascii="仿宋" w:eastAsia="仿宋" w:hAnsi="仿宋" w:cs="仿宋" w:hint="eastAsia"/>
          <w:sz w:val="24"/>
          <w:szCs w:val="24"/>
        </w:rPr>
        <w:t>5</w:t>
      </w:r>
      <w:r>
        <w:rPr>
          <w:rFonts w:ascii="仿宋" w:eastAsia="仿宋" w:hAnsi="仿宋" w:cs="仿宋" w:hint="eastAsia"/>
          <w:sz w:val="24"/>
          <w:szCs w:val="24"/>
        </w:rPr>
        <w:t>吨车）污物大约</w:t>
      </w:r>
      <w:r>
        <w:rPr>
          <w:rFonts w:ascii="仿宋" w:eastAsia="仿宋" w:hAnsi="仿宋" w:cs="仿宋" w:hint="eastAsia"/>
          <w:sz w:val="24"/>
          <w:szCs w:val="24"/>
        </w:rPr>
        <w:t>5</w:t>
      </w: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吨。</w:t>
      </w:r>
    </w:p>
    <w:p w:rsidR="00A2373F" w:rsidRDefault="00631BB4" w:rsidP="00EF44B5">
      <w:pPr>
        <w:spacing w:line="276" w:lineRule="auto"/>
        <w:ind w:firstLineChars="200" w:firstLine="480"/>
        <w:jc w:val="left"/>
        <w:rPr>
          <w:rFonts w:ascii="仿宋" w:eastAsia="仿宋" w:hAnsi="仿宋" w:cs="仿宋"/>
          <w:kern w:val="0"/>
          <w:sz w:val="24"/>
          <w:szCs w:val="24"/>
        </w:rPr>
      </w:pPr>
      <w:r>
        <w:rPr>
          <w:rFonts w:ascii="仿宋" w:eastAsia="仿宋" w:hAnsi="仿宋" w:cs="仿宋" w:hint="eastAsia"/>
          <w:bCs/>
          <w:sz w:val="24"/>
          <w:szCs w:val="24"/>
        </w:rPr>
        <w:t>(</w:t>
      </w:r>
      <w:r>
        <w:rPr>
          <w:rFonts w:ascii="仿宋" w:eastAsia="仿宋" w:hAnsi="仿宋" w:cs="仿宋" w:hint="eastAsia"/>
          <w:sz w:val="24"/>
          <w:szCs w:val="24"/>
        </w:rPr>
        <w:t>4)</w:t>
      </w:r>
      <w:r>
        <w:rPr>
          <w:rFonts w:ascii="仿宋" w:eastAsia="仿宋" w:hAnsi="仿宋" w:cs="仿宋" w:hint="eastAsia"/>
          <w:sz w:val="24"/>
          <w:szCs w:val="24"/>
        </w:rPr>
        <w:t>按月包干报价</w:t>
      </w:r>
      <w:proofErr w:type="gramStart"/>
      <w:r>
        <w:rPr>
          <w:rFonts w:ascii="仿宋" w:eastAsia="仿宋" w:hAnsi="仿宋" w:cs="仿宋" w:hint="eastAsia"/>
          <w:sz w:val="24"/>
          <w:szCs w:val="24"/>
        </w:rPr>
        <w:t>含票税</w:t>
      </w:r>
      <w:proofErr w:type="gramEnd"/>
      <w:r>
        <w:rPr>
          <w:rFonts w:ascii="仿宋" w:eastAsia="仿宋" w:hAnsi="仿宋" w:cs="仿宋" w:hint="eastAsia"/>
          <w:sz w:val="24"/>
          <w:szCs w:val="24"/>
        </w:rPr>
        <w:t>。</w:t>
      </w:r>
      <w:r>
        <w:rPr>
          <w:rFonts w:ascii="仿宋" w:eastAsia="仿宋" w:hAnsi="仿宋" w:cs="仿宋" w:hint="eastAsia"/>
          <w:kern w:val="0"/>
          <w:sz w:val="24"/>
          <w:szCs w:val="24"/>
        </w:rPr>
        <w:t>（</w:t>
      </w:r>
      <w:r>
        <w:rPr>
          <w:rFonts w:ascii="仿宋" w:eastAsia="仿宋" w:hAnsi="仿宋" w:cs="仿宋" w:hint="eastAsia"/>
          <w:sz w:val="24"/>
          <w:szCs w:val="24"/>
        </w:rPr>
        <w:t>沟塌方、排污管道堵塞高压</w:t>
      </w:r>
      <w:proofErr w:type="gramStart"/>
      <w:r>
        <w:rPr>
          <w:rFonts w:ascii="仿宋" w:eastAsia="仿宋" w:hAnsi="仿宋" w:cs="仿宋" w:hint="eastAsia"/>
          <w:sz w:val="24"/>
          <w:szCs w:val="24"/>
        </w:rPr>
        <w:t>疏通按</w:t>
      </w:r>
      <w:proofErr w:type="gramEnd"/>
      <w:r>
        <w:rPr>
          <w:rFonts w:ascii="仿宋" w:eastAsia="仿宋" w:hAnsi="仿宋" w:cs="仿宋" w:hint="eastAsia"/>
          <w:sz w:val="24"/>
          <w:szCs w:val="24"/>
        </w:rPr>
        <w:t>工程另外计算）</w:t>
      </w:r>
    </w:p>
    <w:p w:rsidR="00A2373F" w:rsidRDefault="00631BB4" w:rsidP="00EF44B5">
      <w:pPr>
        <w:spacing w:line="276"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服务期限：</w:t>
      </w:r>
      <w:r>
        <w:rPr>
          <w:rFonts w:ascii="仿宋" w:eastAsia="仿宋" w:hAnsi="仿宋" w:cs="仿宋" w:hint="eastAsia"/>
          <w:bCs/>
          <w:color w:val="000000"/>
          <w:sz w:val="24"/>
          <w:szCs w:val="24"/>
        </w:rPr>
        <w:t>贰</w:t>
      </w:r>
      <w:r>
        <w:rPr>
          <w:rFonts w:ascii="仿宋" w:eastAsia="仿宋" w:hAnsi="仿宋" w:cs="仿宋" w:hint="eastAsia"/>
          <w:bCs/>
          <w:color w:val="000000"/>
          <w:sz w:val="24"/>
          <w:szCs w:val="24"/>
        </w:rPr>
        <w:t>年</w:t>
      </w:r>
      <w:r>
        <w:rPr>
          <w:rFonts w:ascii="仿宋" w:eastAsia="仿宋" w:hAnsi="仿宋" w:cs="仿宋" w:hint="eastAsia"/>
          <w:bCs/>
          <w:sz w:val="24"/>
          <w:szCs w:val="24"/>
        </w:rPr>
        <w:t>。</w:t>
      </w:r>
    </w:p>
    <w:p w:rsidR="00A2373F" w:rsidRDefault="00631BB4" w:rsidP="00EF44B5">
      <w:pPr>
        <w:spacing w:line="276"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hint="eastAsia"/>
          <w:bCs/>
          <w:sz w:val="24"/>
          <w:szCs w:val="24"/>
        </w:rPr>
        <w:t>本项目两年预算金额：￥</w:t>
      </w:r>
      <w:r>
        <w:rPr>
          <w:rFonts w:ascii="仿宋" w:eastAsia="仿宋" w:hAnsi="仿宋" w:cs="仿宋" w:hint="eastAsia"/>
          <w:bCs/>
          <w:sz w:val="24"/>
          <w:szCs w:val="24"/>
        </w:rPr>
        <w:t>13</w:t>
      </w:r>
      <w:r>
        <w:rPr>
          <w:rFonts w:ascii="仿宋" w:eastAsia="仿宋" w:hAnsi="仿宋" w:cs="仿宋" w:hint="eastAsia"/>
          <w:bCs/>
          <w:sz w:val="24"/>
          <w:szCs w:val="24"/>
        </w:rPr>
        <w:t>000</w:t>
      </w:r>
      <w:r w:rsidR="00476069">
        <w:rPr>
          <w:rFonts w:ascii="仿宋" w:eastAsia="仿宋" w:hAnsi="仿宋" w:cs="仿宋"/>
          <w:bCs/>
          <w:sz w:val="24"/>
          <w:szCs w:val="24"/>
        </w:rPr>
        <w:t>0</w:t>
      </w:r>
      <w:r>
        <w:rPr>
          <w:rFonts w:ascii="仿宋" w:eastAsia="仿宋" w:hAnsi="仿宋" w:cs="仿宋" w:hint="eastAsia"/>
          <w:bCs/>
          <w:sz w:val="24"/>
          <w:szCs w:val="24"/>
        </w:rPr>
        <w:t>.00</w:t>
      </w:r>
      <w:r>
        <w:rPr>
          <w:rFonts w:ascii="仿宋" w:eastAsia="仿宋" w:hAnsi="仿宋" w:cs="仿宋" w:hint="eastAsia"/>
          <w:bCs/>
          <w:sz w:val="24"/>
          <w:szCs w:val="24"/>
        </w:rPr>
        <w:t>元（壹拾叁万元整）。</w:t>
      </w:r>
    </w:p>
    <w:p w:rsidR="00A2373F" w:rsidRDefault="00631BB4" w:rsidP="00EF44B5">
      <w:pPr>
        <w:spacing w:line="276" w:lineRule="auto"/>
        <w:ind w:firstLineChars="200" w:firstLine="480"/>
        <w:jc w:val="left"/>
        <w:rPr>
          <w:rFonts w:ascii="仿宋" w:eastAsia="仿宋" w:hAnsi="仿宋" w:cs="仿宋"/>
          <w:sz w:val="24"/>
          <w:szCs w:val="24"/>
        </w:rPr>
      </w:pPr>
      <w:r>
        <w:rPr>
          <w:rFonts w:ascii="仿宋" w:eastAsia="仿宋" w:hAnsi="仿宋" w:cs="仿宋" w:hint="eastAsia"/>
          <w:bCs/>
          <w:sz w:val="24"/>
          <w:szCs w:val="24"/>
        </w:rPr>
        <w:t>4.</w:t>
      </w:r>
      <w:r>
        <w:rPr>
          <w:rFonts w:ascii="仿宋" w:eastAsia="仿宋" w:hAnsi="仿宋" w:cs="仿宋" w:hint="eastAsia"/>
          <w:sz w:val="24"/>
          <w:szCs w:val="24"/>
        </w:rPr>
        <w:t>预计采购时间：</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11</w:t>
      </w:r>
      <w:r>
        <w:rPr>
          <w:rFonts w:ascii="仿宋" w:eastAsia="仿宋" w:hAnsi="仿宋" w:cs="仿宋" w:hint="eastAsia"/>
          <w:sz w:val="24"/>
          <w:szCs w:val="24"/>
        </w:rPr>
        <w:t>月</w:t>
      </w:r>
    </w:p>
    <w:p w:rsidR="00A2373F" w:rsidRDefault="00631BB4" w:rsidP="00EF44B5">
      <w:pPr>
        <w:spacing w:line="276" w:lineRule="auto"/>
        <w:ind w:firstLineChars="200" w:firstLine="480"/>
        <w:jc w:val="left"/>
        <w:rPr>
          <w:rFonts w:ascii="仿宋" w:eastAsia="仿宋" w:hAnsi="仿宋" w:cs="仿宋"/>
          <w:bCs/>
          <w:color w:val="000000"/>
          <w:sz w:val="24"/>
          <w:szCs w:val="24"/>
        </w:rPr>
      </w:pPr>
      <w:r>
        <w:rPr>
          <w:rFonts w:ascii="仿宋" w:eastAsia="仿宋" w:hAnsi="仿宋" w:cs="仿宋" w:hint="eastAsia"/>
          <w:bCs/>
          <w:color w:val="000000"/>
          <w:sz w:val="24"/>
          <w:szCs w:val="24"/>
        </w:rPr>
        <w:t>5</w:t>
      </w:r>
      <w:r w:rsidR="00EF44B5">
        <w:rPr>
          <w:rFonts w:ascii="仿宋" w:eastAsia="仿宋" w:hAnsi="仿宋" w:cs="仿宋" w:hint="eastAsia"/>
          <w:bCs/>
          <w:color w:val="000000"/>
          <w:sz w:val="24"/>
          <w:szCs w:val="24"/>
        </w:rPr>
        <w:t>.</w:t>
      </w:r>
      <w:r>
        <w:rPr>
          <w:rFonts w:ascii="仿宋" w:eastAsia="仿宋" w:hAnsi="仿宋" w:cs="仿宋" w:hint="eastAsia"/>
          <w:bCs/>
          <w:color w:val="000000"/>
          <w:sz w:val="24"/>
          <w:szCs w:val="24"/>
        </w:rPr>
        <w:t>服务地点：</w:t>
      </w:r>
    </w:p>
    <w:p w:rsidR="00A2373F" w:rsidRDefault="00631BB4" w:rsidP="00EF44B5">
      <w:pPr>
        <w:spacing w:line="276" w:lineRule="auto"/>
        <w:ind w:firstLineChars="200" w:firstLine="480"/>
        <w:jc w:val="left"/>
        <w:rPr>
          <w:rFonts w:ascii="仿宋" w:eastAsia="仿宋" w:hAnsi="仿宋" w:cs="仿宋"/>
          <w:bCs/>
          <w:color w:val="000000"/>
          <w:sz w:val="24"/>
          <w:szCs w:val="24"/>
        </w:rPr>
      </w:pPr>
      <w:r>
        <w:rPr>
          <w:rFonts w:ascii="仿宋" w:eastAsia="仿宋" w:hAnsi="仿宋" w:cs="仿宋" w:hint="eastAsia"/>
          <w:bCs/>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bCs/>
          <w:color w:val="000000"/>
          <w:sz w:val="24"/>
          <w:szCs w:val="24"/>
        </w:rPr>
        <w:t>柳州市城中区东环大道延长线东侧红</w:t>
      </w:r>
      <w:proofErr w:type="gramStart"/>
      <w:r>
        <w:rPr>
          <w:rFonts w:ascii="仿宋" w:eastAsia="仿宋" w:hAnsi="仿宋" w:cs="仿宋" w:hint="eastAsia"/>
          <w:bCs/>
          <w:color w:val="000000"/>
          <w:sz w:val="24"/>
          <w:szCs w:val="24"/>
        </w:rPr>
        <w:t>葫</w:t>
      </w:r>
      <w:proofErr w:type="gramEnd"/>
      <w:r>
        <w:rPr>
          <w:rFonts w:ascii="仿宋" w:eastAsia="仿宋" w:hAnsi="仿宋" w:cs="仿宋" w:hint="eastAsia"/>
          <w:bCs/>
          <w:color w:val="000000"/>
          <w:sz w:val="24"/>
          <w:szCs w:val="24"/>
        </w:rPr>
        <w:t>路</w:t>
      </w:r>
      <w:r>
        <w:rPr>
          <w:rFonts w:ascii="仿宋" w:eastAsia="仿宋" w:hAnsi="仿宋" w:cs="仿宋" w:hint="eastAsia"/>
          <w:bCs/>
          <w:color w:val="000000"/>
          <w:sz w:val="24"/>
          <w:szCs w:val="24"/>
        </w:rPr>
        <w:t>6</w:t>
      </w:r>
      <w:r>
        <w:rPr>
          <w:rFonts w:ascii="仿宋" w:eastAsia="仿宋" w:hAnsi="仿宋" w:cs="仿宋" w:hint="eastAsia"/>
          <w:bCs/>
          <w:color w:val="000000"/>
          <w:sz w:val="24"/>
          <w:szCs w:val="24"/>
        </w:rPr>
        <w:t>号，柳州市中医医院东院（</w:t>
      </w:r>
      <w:proofErr w:type="gramStart"/>
      <w:r>
        <w:rPr>
          <w:rFonts w:ascii="仿宋" w:eastAsia="仿宋" w:hAnsi="仿宋" w:cs="仿宋" w:hint="eastAsia"/>
          <w:bCs/>
          <w:color w:val="000000"/>
          <w:sz w:val="24"/>
          <w:szCs w:val="24"/>
        </w:rPr>
        <w:t>莲花山院区</w:t>
      </w:r>
      <w:proofErr w:type="gramEnd"/>
      <w:r>
        <w:rPr>
          <w:rFonts w:ascii="仿宋" w:eastAsia="仿宋" w:hAnsi="仿宋" w:cs="仿宋" w:hint="eastAsia"/>
          <w:bCs/>
          <w:color w:val="000000"/>
          <w:sz w:val="24"/>
          <w:szCs w:val="24"/>
        </w:rPr>
        <w:t>）。</w:t>
      </w:r>
    </w:p>
    <w:p w:rsidR="00A2373F" w:rsidRDefault="00631BB4" w:rsidP="00EF44B5">
      <w:pPr>
        <w:spacing w:line="276" w:lineRule="auto"/>
        <w:ind w:firstLineChars="200" w:firstLine="480"/>
        <w:jc w:val="left"/>
        <w:rPr>
          <w:rFonts w:ascii="仿宋" w:eastAsia="仿宋" w:hAnsi="仿宋" w:cs="仿宋"/>
          <w:bCs/>
          <w:color w:val="000000"/>
          <w:sz w:val="24"/>
          <w:szCs w:val="24"/>
        </w:rPr>
      </w:pPr>
      <w:r>
        <w:rPr>
          <w:rFonts w:ascii="仿宋" w:eastAsia="仿宋" w:hAnsi="仿宋" w:cs="仿宋" w:hint="eastAsia"/>
          <w:bCs/>
          <w:sz w:val="24"/>
          <w:szCs w:val="24"/>
        </w:rPr>
        <w:t>(</w:t>
      </w:r>
      <w:r>
        <w:rPr>
          <w:rFonts w:ascii="仿宋" w:eastAsia="仿宋" w:hAnsi="仿宋" w:cs="仿宋" w:hint="eastAsia"/>
          <w:sz w:val="24"/>
          <w:szCs w:val="24"/>
        </w:rPr>
        <w:t>2)</w:t>
      </w:r>
      <w:r>
        <w:rPr>
          <w:rFonts w:ascii="仿宋" w:eastAsia="仿宋" w:hAnsi="仿宋" w:cs="仿宋" w:hint="eastAsia"/>
          <w:bCs/>
          <w:color w:val="000000"/>
          <w:sz w:val="24"/>
          <w:szCs w:val="24"/>
        </w:rPr>
        <w:t>柳州市城中区解放北路</w:t>
      </w:r>
      <w:r>
        <w:rPr>
          <w:rFonts w:ascii="仿宋" w:eastAsia="仿宋" w:hAnsi="仿宋" w:cs="仿宋" w:hint="eastAsia"/>
          <w:bCs/>
          <w:color w:val="000000"/>
          <w:sz w:val="24"/>
          <w:szCs w:val="24"/>
        </w:rPr>
        <w:t>32</w:t>
      </w:r>
      <w:r>
        <w:rPr>
          <w:rFonts w:ascii="仿宋" w:eastAsia="仿宋" w:hAnsi="仿宋" w:cs="仿宋" w:hint="eastAsia"/>
          <w:bCs/>
          <w:color w:val="000000"/>
          <w:sz w:val="24"/>
          <w:szCs w:val="24"/>
        </w:rPr>
        <w:t>号柳州市中医医院</w:t>
      </w:r>
      <w:proofErr w:type="gramStart"/>
      <w:r>
        <w:rPr>
          <w:rFonts w:ascii="仿宋" w:eastAsia="仿宋" w:hAnsi="仿宋" w:cs="仿宋" w:hint="eastAsia"/>
          <w:bCs/>
          <w:color w:val="000000"/>
          <w:sz w:val="24"/>
          <w:szCs w:val="24"/>
        </w:rPr>
        <w:t>柳侯院区</w:t>
      </w:r>
      <w:proofErr w:type="gramEnd"/>
      <w:r>
        <w:rPr>
          <w:rFonts w:ascii="仿宋" w:eastAsia="仿宋" w:hAnsi="仿宋" w:cs="仿宋" w:hint="eastAsia"/>
          <w:bCs/>
          <w:color w:val="000000"/>
          <w:sz w:val="24"/>
          <w:szCs w:val="24"/>
        </w:rPr>
        <w:t>，柳州市</w:t>
      </w:r>
      <w:r>
        <w:rPr>
          <w:rFonts w:ascii="仿宋" w:eastAsia="仿宋" w:hAnsi="仿宋" w:cs="仿宋" w:hint="eastAsia"/>
          <w:bCs/>
          <w:color w:val="000000"/>
          <w:sz w:val="24"/>
          <w:szCs w:val="24"/>
        </w:rPr>
        <w:t>中医医院解放社区</w:t>
      </w:r>
      <w:r>
        <w:rPr>
          <w:rFonts w:ascii="仿宋" w:eastAsia="仿宋" w:hAnsi="仿宋" w:cs="仿宋" w:hint="eastAsia"/>
          <w:bCs/>
          <w:color w:val="000000"/>
          <w:sz w:val="24"/>
          <w:szCs w:val="24"/>
        </w:rPr>
        <w:t>；</w:t>
      </w:r>
    </w:p>
    <w:p w:rsidR="00A2373F" w:rsidRDefault="00631BB4" w:rsidP="00EF44B5">
      <w:pPr>
        <w:spacing w:line="276" w:lineRule="auto"/>
        <w:ind w:firstLineChars="200" w:firstLine="480"/>
        <w:jc w:val="left"/>
        <w:rPr>
          <w:rFonts w:ascii="仿宋" w:eastAsia="仿宋" w:hAnsi="仿宋" w:cs="仿宋"/>
          <w:bCs/>
          <w:color w:val="000000"/>
          <w:sz w:val="24"/>
          <w:szCs w:val="24"/>
        </w:rPr>
      </w:pPr>
      <w:r>
        <w:rPr>
          <w:rFonts w:ascii="仿宋" w:eastAsia="仿宋" w:hAnsi="仿宋" w:cs="仿宋" w:hint="eastAsia"/>
          <w:bCs/>
          <w:sz w:val="24"/>
          <w:szCs w:val="24"/>
        </w:rPr>
        <w:t>(</w:t>
      </w:r>
      <w:r>
        <w:rPr>
          <w:rFonts w:ascii="仿宋" w:eastAsia="仿宋" w:hAnsi="仿宋" w:cs="仿宋" w:hint="eastAsia"/>
          <w:sz w:val="24"/>
          <w:szCs w:val="24"/>
        </w:rPr>
        <w:t>3)</w:t>
      </w:r>
      <w:r>
        <w:rPr>
          <w:rFonts w:ascii="仿宋" w:eastAsia="仿宋" w:hAnsi="仿宋" w:cs="仿宋" w:hint="eastAsia"/>
          <w:bCs/>
          <w:color w:val="000000"/>
          <w:sz w:val="24"/>
          <w:szCs w:val="24"/>
        </w:rPr>
        <w:t>柳州市中医医院清水塘宿舍</w:t>
      </w:r>
      <w:r>
        <w:rPr>
          <w:rFonts w:ascii="仿宋" w:eastAsia="仿宋" w:hAnsi="仿宋" w:cs="仿宋" w:hint="eastAsia"/>
          <w:bCs/>
          <w:color w:val="000000"/>
          <w:sz w:val="24"/>
          <w:szCs w:val="24"/>
        </w:rPr>
        <w:t>；</w:t>
      </w:r>
    </w:p>
    <w:p w:rsidR="00A2373F" w:rsidRDefault="00631BB4">
      <w:pPr>
        <w:spacing w:line="276" w:lineRule="auto"/>
        <w:jc w:val="left"/>
        <w:rPr>
          <w:rFonts w:ascii="仿宋" w:eastAsia="仿宋" w:hAnsi="仿宋" w:cs="仿宋"/>
          <w:b/>
          <w:sz w:val="24"/>
          <w:szCs w:val="24"/>
        </w:rPr>
      </w:pPr>
      <w:r>
        <w:rPr>
          <w:rFonts w:ascii="仿宋" w:eastAsia="仿宋" w:hAnsi="仿宋" w:cs="仿宋" w:hint="eastAsia"/>
          <w:b/>
          <w:sz w:val="24"/>
          <w:szCs w:val="24"/>
        </w:rPr>
        <w:t>二、服务要求：</w:t>
      </w:r>
    </w:p>
    <w:p w:rsidR="00A2373F" w:rsidRDefault="00631BB4">
      <w:pPr>
        <w:spacing w:line="276" w:lineRule="auto"/>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清理方式：人工加专业泵车抽吸模式作业。</w:t>
      </w:r>
    </w:p>
    <w:p w:rsidR="00A2373F" w:rsidRDefault="00631BB4">
      <w:pPr>
        <w:spacing w:line="276" w:lineRule="auto"/>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采取包干形式，由服务公司负责对</w:t>
      </w:r>
      <w:proofErr w:type="gramStart"/>
      <w:r>
        <w:rPr>
          <w:rFonts w:ascii="仿宋" w:eastAsia="仿宋" w:hAnsi="仿宋" w:cs="仿宋" w:hint="eastAsia"/>
          <w:color w:val="000000"/>
          <w:sz w:val="24"/>
          <w:szCs w:val="24"/>
        </w:rPr>
        <w:t>莲花山院区</w:t>
      </w:r>
      <w:proofErr w:type="gramEnd"/>
      <w:r>
        <w:rPr>
          <w:rFonts w:ascii="仿宋" w:eastAsia="仿宋" w:hAnsi="仿宋" w:cs="仿宋" w:hint="eastAsia"/>
          <w:color w:val="000000"/>
          <w:sz w:val="24"/>
          <w:szCs w:val="24"/>
        </w:rPr>
        <w:t>整个院区共计</w:t>
      </w:r>
      <w:r>
        <w:rPr>
          <w:rFonts w:ascii="仿宋" w:eastAsia="仿宋" w:hAnsi="仿宋" w:cs="仿宋" w:hint="eastAsia"/>
          <w:bCs/>
          <w:color w:val="000000"/>
          <w:sz w:val="24"/>
          <w:szCs w:val="24"/>
        </w:rPr>
        <w:t>10</w:t>
      </w:r>
      <w:r>
        <w:rPr>
          <w:rFonts w:ascii="仿宋" w:eastAsia="仿宋" w:hAnsi="仿宋" w:cs="仿宋" w:hint="eastAsia"/>
          <w:bCs/>
          <w:color w:val="000000"/>
          <w:sz w:val="24"/>
          <w:szCs w:val="24"/>
        </w:rPr>
        <w:t>组</w:t>
      </w:r>
      <w:r>
        <w:rPr>
          <w:rFonts w:ascii="仿宋" w:eastAsia="仿宋" w:hAnsi="仿宋" w:cs="仿宋" w:hint="eastAsia"/>
          <w:bCs/>
          <w:color w:val="000000"/>
          <w:sz w:val="24"/>
          <w:szCs w:val="24"/>
        </w:rPr>
        <w:t>64</w:t>
      </w:r>
      <w:r>
        <w:rPr>
          <w:rFonts w:ascii="仿宋" w:eastAsia="仿宋" w:hAnsi="仿宋" w:cs="仿宋" w:hint="eastAsia"/>
          <w:bCs/>
          <w:color w:val="000000"/>
          <w:sz w:val="24"/>
          <w:szCs w:val="24"/>
        </w:rPr>
        <w:t>个排污管井的污物和废水进行及时清运，污物要求每月至少抽取一次，废水要求每星期至少抽取</w:t>
      </w:r>
      <w:r>
        <w:rPr>
          <w:rFonts w:ascii="仿宋" w:eastAsia="仿宋" w:hAnsi="仿宋" w:cs="仿宋" w:hint="eastAsia"/>
          <w:bCs/>
          <w:color w:val="000000"/>
          <w:sz w:val="24"/>
          <w:szCs w:val="24"/>
        </w:rPr>
        <w:t>2-3</w:t>
      </w:r>
      <w:r>
        <w:rPr>
          <w:rFonts w:ascii="仿宋" w:eastAsia="仿宋" w:hAnsi="仿宋" w:cs="仿宋" w:hint="eastAsia"/>
          <w:bCs/>
          <w:color w:val="000000"/>
          <w:sz w:val="24"/>
          <w:szCs w:val="24"/>
        </w:rPr>
        <w:t>次</w:t>
      </w:r>
      <w:r>
        <w:rPr>
          <w:rFonts w:ascii="仿宋" w:eastAsia="仿宋" w:hAnsi="仿宋" w:cs="仿宋" w:hint="eastAsia"/>
          <w:bCs/>
          <w:color w:val="000000"/>
          <w:sz w:val="24"/>
          <w:szCs w:val="24"/>
        </w:rPr>
        <w:t>；</w:t>
      </w:r>
      <w:proofErr w:type="gramStart"/>
      <w:r>
        <w:rPr>
          <w:rFonts w:ascii="仿宋" w:eastAsia="仿宋" w:hAnsi="仿宋" w:cs="仿宋" w:hint="eastAsia"/>
          <w:kern w:val="0"/>
          <w:sz w:val="24"/>
          <w:szCs w:val="24"/>
        </w:rPr>
        <w:t>柳候院区</w:t>
      </w:r>
      <w:proofErr w:type="gramEnd"/>
      <w:r>
        <w:rPr>
          <w:rFonts w:ascii="仿宋" w:eastAsia="仿宋" w:hAnsi="仿宋" w:cs="仿宋" w:hint="eastAsia"/>
          <w:kern w:val="0"/>
          <w:sz w:val="24"/>
          <w:szCs w:val="24"/>
        </w:rPr>
        <w:t>有化粪池</w:t>
      </w:r>
      <w:r>
        <w:rPr>
          <w:rFonts w:ascii="仿宋" w:eastAsia="仿宋" w:hAnsi="仿宋" w:cs="仿宋" w:hint="eastAsia"/>
          <w:kern w:val="0"/>
          <w:sz w:val="24"/>
          <w:szCs w:val="24"/>
        </w:rPr>
        <w:t>2</w:t>
      </w:r>
      <w:r>
        <w:rPr>
          <w:rFonts w:ascii="仿宋" w:eastAsia="仿宋" w:hAnsi="仿宋" w:cs="仿宋" w:hint="eastAsia"/>
          <w:kern w:val="0"/>
          <w:sz w:val="24"/>
          <w:szCs w:val="24"/>
        </w:rPr>
        <w:t>组</w:t>
      </w:r>
      <w:r>
        <w:rPr>
          <w:rFonts w:ascii="仿宋" w:eastAsia="仿宋" w:hAnsi="仿宋" w:cs="仿宋" w:hint="eastAsia"/>
          <w:kern w:val="0"/>
          <w:sz w:val="24"/>
          <w:szCs w:val="24"/>
        </w:rPr>
        <w:t>7</w:t>
      </w:r>
      <w:r>
        <w:rPr>
          <w:rFonts w:ascii="仿宋" w:eastAsia="仿宋" w:hAnsi="仿宋" w:cs="仿宋" w:hint="eastAsia"/>
          <w:kern w:val="0"/>
          <w:sz w:val="24"/>
          <w:szCs w:val="24"/>
        </w:rPr>
        <w:t>个</w:t>
      </w:r>
      <w:r>
        <w:rPr>
          <w:rFonts w:ascii="仿宋" w:eastAsia="仿宋" w:hAnsi="仿宋" w:cs="仿宋" w:hint="eastAsia"/>
          <w:bCs/>
          <w:color w:val="000000"/>
          <w:sz w:val="24"/>
          <w:szCs w:val="24"/>
        </w:rPr>
        <w:t>排污管井的污物</w:t>
      </w:r>
      <w:r>
        <w:rPr>
          <w:rFonts w:ascii="仿宋" w:eastAsia="仿宋" w:hAnsi="仿宋" w:cs="仿宋" w:hint="eastAsia"/>
          <w:bCs/>
          <w:color w:val="000000"/>
          <w:sz w:val="24"/>
          <w:szCs w:val="24"/>
        </w:rPr>
        <w:t>，</w:t>
      </w:r>
      <w:r>
        <w:rPr>
          <w:rFonts w:ascii="仿宋" w:eastAsia="仿宋" w:hAnsi="仿宋" w:cs="仿宋" w:hint="eastAsia"/>
          <w:kern w:val="0"/>
          <w:sz w:val="24"/>
          <w:szCs w:val="24"/>
        </w:rPr>
        <w:t>解放社区化粪池</w:t>
      </w:r>
      <w:r>
        <w:rPr>
          <w:rFonts w:ascii="仿宋" w:eastAsia="仿宋" w:hAnsi="仿宋" w:cs="仿宋" w:hint="eastAsia"/>
          <w:kern w:val="0"/>
          <w:sz w:val="24"/>
          <w:szCs w:val="24"/>
        </w:rPr>
        <w:t>1</w:t>
      </w:r>
      <w:r>
        <w:rPr>
          <w:rFonts w:ascii="仿宋" w:eastAsia="仿宋" w:hAnsi="仿宋" w:cs="仿宋" w:hint="eastAsia"/>
          <w:kern w:val="0"/>
          <w:sz w:val="24"/>
          <w:szCs w:val="24"/>
        </w:rPr>
        <w:t>组</w:t>
      </w:r>
      <w:r>
        <w:rPr>
          <w:rFonts w:ascii="仿宋" w:eastAsia="仿宋" w:hAnsi="仿宋" w:cs="仿宋" w:hint="eastAsia"/>
          <w:kern w:val="0"/>
          <w:sz w:val="24"/>
          <w:szCs w:val="24"/>
        </w:rPr>
        <w:t>2</w:t>
      </w:r>
      <w:r>
        <w:rPr>
          <w:rFonts w:ascii="仿宋" w:eastAsia="仿宋" w:hAnsi="仿宋" w:cs="仿宋" w:hint="eastAsia"/>
          <w:kern w:val="0"/>
          <w:sz w:val="24"/>
          <w:szCs w:val="24"/>
        </w:rPr>
        <w:t>个</w:t>
      </w:r>
      <w:r>
        <w:rPr>
          <w:rFonts w:ascii="仿宋" w:eastAsia="仿宋" w:hAnsi="仿宋" w:cs="仿宋" w:hint="eastAsia"/>
          <w:bCs/>
          <w:color w:val="000000"/>
          <w:sz w:val="24"/>
          <w:szCs w:val="24"/>
        </w:rPr>
        <w:t>排污管井的污物</w:t>
      </w:r>
      <w:r>
        <w:rPr>
          <w:rFonts w:ascii="仿宋" w:eastAsia="仿宋" w:hAnsi="仿宋" w:cs="仿宋" w:hint="eastAsia"/>
          <w:bCs/>
          <w:color w:val="000000"/>
          <w:sz w:val="24"/>
          <w:szCs w:val="24"/>
        </w:rPr>
        <w:t>，</w:t>
      </w:r>
      <w:r>
        <w:rPr>
          <w:rFonts w:ascii="仿宋" w:eastAsia="仿宋" w:hAnsi="仿宋" w:cs="仿宋" w:hint="eastAsia"/>
          <w:kern w:val="0"/>
          <w:sz w:val="24"/>
          <w:szCs w:val="24"/>
        </w:rPr>
        <w:t>每季度抽取清运</w:t>
      </w:r>
      <w:r>
        <w:rPr>
          <w:rFonts w:ascii="仿宋" w:eastAsia="仿宋" w:hAnsi="仿宋" w:cs="仿宋" w:hint="eastAsia"/>
          <w:kern w:val="0"/>
          <w:sz w:val="24"/>
          <w:szCs w:val="24"/>
        </w:rPr>
        <w:t>3-4</w:t>
      </w:r>
      <w:r>
        <w:rPr>
          <w:rFonts w:ascii="仿宋" w:eastAsia="仿宋" w:hAnsi="仿宋" w:cs="仿宋" w:hint="eastAsia"/>
          <w:kern w:val="0"/>
          <w:sz w:val="24"/>
          <w:szCs w:val="24"/>
        </w:rPr>
        <w:t>次；</w:t>
      </w:r>
      <w:r>
        <w:rPr>
          <w:rFonts w:ascii="仿宋" w:eastAsia="仿宋" w:hAnsi="仿宋" w:cs="仿宋" w:hint="eastAsia"/>
          <w:bCs/>
          <w:sz w:val="24"/>
          <w:szCs w:val="24"/>
        </w:rPr>
        <w:t>清水塘宿舍</w:t>
      </w:r>
      <w:r>
        <w:rPr>
          <w:rFonts w:ascii="仿宋" w:eastAsia="仿宋" w:hAnsi="仿宋" w:cs="仿宋" w:hint="eastAsia"/>
          <w:kern w:val="0"/>
          <w:sz w:val="24"/>
          <w:szCs w:val="24"/>
        </w:rPr>
        <w:t>有化粪池</w:t>
      </w:r>
      <w:r>
        <w:rPr>
          <w:rFonts w:ascii="仿宋" w:eastAsia="仿宋" w:hAnsi="仿宋" w:cs="仿宋" w:hint="eastAsia"/>
          <w:kern w:val="0"/>
          <w:sz w:val="24"/>
          <w:szCs w:val="24"/>
        </w:rPr>
        <w:t>2</w:t>
      </w:r>
      <w:r>
        <w:rPr>
          <w:rFonts w:ascii="仿宋" w:eastAsia="仿宋" w:hAnsi="仿宋" w:cs="仿宋" w:hint="eastAsia"/>
          <w:kern w:val="0"/>
          <w:sz w:val="24"/>
          <w:szCs w:val="24"/>
        </w:rPr>
        <w:t>组</w:t>
      </w:r>
      <w:r>
        <w:rPr>
          <w:rFonts w:ascii="仿宋" w:eastAsia="仿宋" w:hAnsi="仿宋" w:cs="仿宋" w:hint="eastAsia"/>
          <w:kern w:val="0"/>
          <w:sz w:val="24"/>
          <w:szCs w:val="24"/>
        </w:rPr>
        <w:t>7</w:t>
      </w:r>
      <w:r>
        <w:rPr>
          <w:rFonts w:ascii="仿宋" w:eastAsia="仿宋" w:hAnsi="仿宋" w:cs="仿宋" w:hint="eastAsia"/>
          <w:kern w:val="0"/>
          <w:sz w:val="24"/>
          <w:szCs w:val="24"/>
        </w:rPr>
        <w:t>个</w:t>
      </w:r>
      <w:r>
        <w:rPr>
          <w:rFonts w:ascii="仿宋" w:eastAsia="仿宋" w:hAnsi="仿宋" w:cs="仿宋" w:hint="eastAsia"/>
          <w:bCs/>
          <w:sz w:val="24"/>
          <w:szCs w:val="24"/>
        </w:rPr>
        <w:t>排污管井的污物</w:t>
      </w:r>
      <w:r>
        <w:rPr>
          <w:rFonts w:ascii="仿宋" w:eastAsia="仿宋" w:hAnsi="仿宋" w:cs="仿宋" w:hint="eastAsia"/>
          <w:kern w:val="0"/>
          <w:sz w:val="24"/>
          <w:szCs w:val="24"/>
        </w:rPr>
        <w:t>，每季度抽取清运</w:t>
      </w:r>
      <w:r>
        <w:rPr>
          <w:rFonts w:ascii="仿宋" w:eastAsia="仿宋" w:hAnsi="仿宋" w:cs="仿宋" w:hint="eastAsia"/>
          <w:kern w:val="0"/>
          <w:sz w:val="24"/>
          <w:szCs w:val="24"/>
        </w:rPr>
        <w:t>1-2</w:t>
      </w:r>
      <w:r>
        <w:rPr>
          <w:rFonts w:ascii="仿宋" w:eastAsia="仿宋" w:hAnsi="仿宋" w:cs="仿宋" w:hint="eastAsia"/>
          <w:kern w:val="0"/>
          <w:sz w:val="24"/>
          <w:szCs w:val="24"/>
        </w:rPr>
        <w:t>次；</w:t>
      </w:r>
      <w:r>
        <w:rPr>
          <w:rFonts w:ascii="仿宋" w:eastAsia="仿宋" w:hAnsi="仿宋" w:cs="仿宋" w:hint="eastAsia"/>
          <w:bCs/>
          <w:color w:val="000000"/>
          <w:sz w:val="24"/>
          <w:szCs w:val="24"/>
        </w:rPr>
        <w:t>如遇污物量大可以自行安排不定期的清理，以确保</w:t>
      </w:r>
      <w:r>
        <w:rPr>
          <w:rFonts w:ascii="仿宋" w:eastAsia="仿宋" w:hAnsi="仿宋" w:cs="仿宋" w:hint="eastAsia"/>
          <w:color w:val="000000"/>
          <w:sz w:val="24"/>
          <w:szCs w:val="24"/>
        </w:rPr>
        <w:t>化粪池排污顺畅和污池内水面无漂浮物。</w:t>
      </w:r>
    </w:p>
    <w:p w:rsidR="00A2373F" w:rsidRDefault="00631BB4">
      <w:pPr>
        <w:spacing w:line="276" w:lineRule="auto"/>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供应商对所抽取的废物、污水应按国家相关规定进行处置和排放，并自行负责</w:t>
      </w:r>
      <w:proofErr w:type="gramStart"/>
      <w:r>
        <w:rPr>
          <w:rFonts w:ascii="仿宋" w:eastAsia="仿宋" w:hAnsi="仿宋" w:cs="仿宋" w:hint="eastAsia"/>
          <w:color w:val="000000"/>
          <w:sz w:val="24"/>
          <w:szCs w:val="24"/>
        </w:rPr>
        <w:t>找倒泄</w:t>
      </w:r>
      <w:proofErr w:type="gramEnd"/>
      <w:r>
        <w:rPr>
          <w:rFonts w:ascii="仿宋" w:eastAsia="仿宋" w:hAnsi="仿宋" w:cs="仿宋" w:hint="eastAsia"/>
          <w:color w:val="000000"/>
          <w:sz w:val="24"/>
          <w:szCs w:val="24"/>
        </w:rPr>
        <w:t>污物的场所，所产生的费用自行承担。如违规处置产生的责任和后果由供应商自行承担并负责善后处理。</w:t>
      </w:r>
    </w:p>
    <w:p w:rsidR="00A2373F" w:rsidRDefault="00631BB4">
      <w:pPr>
        <w:spacing w:line="276" w:lineRule="auto"/>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供应商应具备提供本项目服务的能力，在响应文件中提供拟投入本项目的车辆、设备和设施清单，并提供车辆的行驶证、车辆和设备设施的照片或图片。</w:t>
      </w:r>
    </w:p>
    <w:p w:rsidR="00A2373F" w:rsidRDefault="00631BB4">
      <w:pPr>
        <w:spacing w:line="276" w:lineRule="auto"/>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清运时间应当尽量避开医院工作时间，不得影响医院正常工作秩序。为不影响制剂室工作每星期应按时抽取制剂室排放废水，制剂室抽取时间大约在每星期一</w:t>
      </w:r>
      <w:r>
        <w:rPr>
          <w:rFonts w:ascii="仿宋" w:eastAsia="仿宋" w:hAnsi="仿宋" w:cs="仿宋" w:hint="eastAsia"/>
          <w:color w:val="000000"/>
          <w:sz w:val="24"/>
          <w:szCs w:val="24"/>
        </w:rPr>
        <w:t>、</w:t>
      </w:r>
      <w:r>
        <w:rPr>
          <w:rFonts w:ascii="仿宋" w:eastAsia="仿宋" w:hAnsi="仿宋" w:cs="仿宋" w:hint="eastAsia"/>
          <w:color w:val="000000"/>
          <w:sz w:val="24"/>
          <w:szCs w:val="24"/>
        </w:rPr>
        <w:t>星期</w:t>
      </w:r>
      <w:r>
        <w:rPr>
          <w:rFonts w:ascii="仿宋" w:eastAsia="仿宋" w:hAnsi="仿宋" w:cs="仿宋" w:hint="eastAsia"/>
          <w:color w:val="000000"/>
          <w:sz w:val="24"/>
          <w:szCs w:val="24"/>
        </w:rPr>
        <w:t>四</w:t>
      </w:r>
      <w:r>
        <w:rPr>
          <w:rFonts w:ascii="仿宋" w:eastAsia="仿宋" w:hAnsi="仿宋" w:cs="仿宋" w:hint="eastAsia"/>
          <w:color w:val="000000"/>
          <w:sz w:val="24"/>
          <w:szCs w:val="24"/>
        </w:rPr>
        <w:t>上午特殊情况如有变动由采购人根据废水排放时间通知服</w:t>
      </w:r>
      <w:r>
        <w:rPr>
          <w:rFonts w:ascii="仿宋" w:eastAsia="仿宋" w:hAnsi="仿宋" w:cs="仿宋" w:hint="eastAsia"/>
          <w:color w:val="000000"/>
          <w:sz w:val="24"/>
          <w:szCs w:val="24"/>
        </w:rPr>
        <w:t>务方，服务方应响应采购人要求的时间抽取废水。</w:t>
      </w:r>
    </w:p>
    <w:p w:rsidR="00A2373F" w:rsidRDefault="00631BB4">
      <w:pPr>
        <w:spacing w:line="276" w:lineRule="auto"/>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6.</w:t>
      </w:r>
      <w:r>
        <w:rPr>
          <w:rFonts w:ascii="仿宋" w:eastAsia="仿宋" w:hAnsi="仿宋" w:cs="仿宋" w:hint="eastAsia"/>
          <w:color w:val="000000"/>
          <w:sz w:val="24"/>
          <w:szCs w:val="24"/>
        </w:rPr>
        <w:t>供应商应安全和文明施工，清运过程中应做好安全警示，如在施工过程中发生人员摔倒等事故所造成的一切损失由供应商承担。</w:t>
      </w:r>
    </w:p>
    <w:p w:rsidR="00A2373F" w:rsidRDefault="00631BB4">
      <w:pPr>
        <w:spacing w:line="276" w:lineRule="auto"/>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7.</w:t>
      </w:r>
      <w:r>
        <w:rPr>
          <w:rFonts w:ascii="仿宋" w:eastAsia="仿宋" w:hAnsi="仿宋" w:cs="仿宋" w:hint="eastAsia"/>
          <w:color w:val="000000"/>
          <w:sz w:val="24"/>
          <w:szCs w:val="24"/>
        </w:rPr>
        <w:t>如在清运过程中如造成污物二次污染事故，一切责任由供应商承担。</w:t>
      </w:r>
    </w:p>
    <w:p w:rsidR="00A2373F" w:rsidRDefault="00631BB4">
      <w:pPr>
        <w:spacing w:line="276" w:lineRule="auto"/>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8.</w:t>
      </w:r>
      <w:r>
        <w:rPr>
          <w:rFonts w:ascii="仿宋" w:eastAsia="仿宋" w:hAnsi="仿宋" w:cs="仿宋" w:hint="eastAsia"/>
          <w:color w:val="000000"/>
          <w:sz w:val="24"/>
          <w:szCs w:val="24"/>
        </w:rPr>
        <w:t>供应商在清运过程中应服从采购方管理安排，完工后需清理现场。</w:t>
      </w:r>
    </w:p>
    <w:p w:rsidR="00A2373F" w:rsidRDefault="00631BB4">
      <w:pPr>
        <w:spacing w:line="276" w:lineRule="auto"/>
        <w:ind w:firstLineChars="150" w:firstLine="360"/>
        <w:jc w:val="left"/>
        <w:rPr>
          <w:rFonts w:ascii="仿宋" w:eastAsia="仿宋" w:hAnsi="仿宋" w:cs="仿宋"/>
          <w:color w:val="000000"/>
          <w:sz w:val="24"/>
          <w:szCs w:val="24"/>
        </w:rPr>
      </w:pPr>
      <w:r>
        <w:rPr>
          <w:rFonts w:ascii="仿宋" w:eastAsia="仿宋" w:hAnsi="仿宋" w:cs="仿宋" w:hint="eastAsia"/>
          <w:sz w:val="24"/>
          <w:szCs w:val="24"/>
        </w:rPr>
        <w:lastRenderedPageBreak/>
        <w:t>9.</w:t>
      </w:r>
      <w:r>
        <w:rPr>
          <w:rFonts w:ascii="仿宋" w:eastAsia="仿宋" w:hAnsi="仿宋" w:cs="仿宋" w:hint="eastAsia"/>
          <w:sz w:val="24"/>
          <w:szCs w:val="24"/>
        </w:rPr>
        <w:t>施工方在本次服务期限内（二年）对化粪池进行至少二次的彻底清理。</w:t>
      </w:r>
    </w:p>
    <w:p w:rsidR="00A2373F" w:rsidRDefault="00631BB4">
      <w:pPr>
        <w:spacing w:line="360" w:lineRule="auto"/>
        <w:jc w:val="left"/>
        <w:rPr>
          <w:rFonts w:ascii="仿宋" w:eastAsia="仿宋" w:hAnsi="仿宋" w:cs="仿宋"/>
          <w:b/>
          <w:bCs/>
          <w:sz w:val="24"/>
          <w:szCs w:val="24"/>
        </w:rPr>
      </w:pPr>
      <w:r>
        <w:rPr>
          <w:rFonts w:ascii="仿宋" w:eastAsia="仿宋" w:hAnsi="仿宋" w:cs="仿宋" w:hint="eastAsia"/>
          <w:sz w:val="24"/>
          <w:szCs w:val="24"/>
        </w:rPr>
        <w:t>三、</w:t>
      </w:r>
      <w:r>
        <w:rPr>
          <w:rFonts w:ascii="仿宋" w:eastAsia="仿宋" w:hAnsi="仿宋" w:cs="仿宋" w:hint="eastAsia"/>
          <w:b/>
          <w:bCs/>
          <w:sz w:val="24"/>
          <w:szCs w:val="24"/>
        </w:rPr>
        <w:t>供应商资质</w:t>
      </w:r>
    </w:p>
    <w:p w:rsidR="00A2373F" w:rsidRDefault="00631BB4" w:rsidP="0026032F">
      <w:pPr>
        <w:spacing w:line="360" w:lineRule="auto"/>
        <w:ind w:firstLineChars="200" w:firstLine="480"/>
        <w:jc w:val="left"/>
        <w:rPr>
          <w:rFonts w:ascii="仿宋" w:eastAsia="仿宋" w:hAnsi="仿宋" w:cs="仿宋"/>
          <w:sz w:val="24"/>
          <w:szCs w:val="24"/>
        </w:rPr>
      </w:pPr>
      <w:r w:rsidRPr="0026032F">
        <w:rPr>
          <w:rFonts w:ascii="仿宋" w:eastAsia="仿宋" w:hAnsi="仿宋" w:cs="仿宋" w:hint="eastAsia"/>
          <w:bCs/>
          <w:sz w:val="24"/>
          <w:szCs w:val="24"/>
        </w:rPr>
        <w:t>1</w:t>
      </w:r>
      <w:r w:rsidRPr="0026032F">
        <w:rPr>
          <w:rFonts w:ascii="仿宋" w:eastAsia="仿宋" w:hAnsi="仿宋" w:cs="仿宋" w:hint="eastAsia"/>
          <w:bCs/>
          <w:sz w:val="24"/>
          <w:szCs w:val="24"/>
        </w:rPr>
        <w:t>、</w:t>
      </w:r>
      <w:r w:rsidRPr="0026032F">
        <w:rPr>
          <w:rFonts w:ascii="仿宋" w:eastAsia="仿宋" w:hAnsi="仿宋" w:cs="仿宋" w:hint="eastAsia"/>
          <w:sz w:val="24"/>
          <w:szCs w:val="24"/>
        </w:rPr>
        <w:t>施工</w:t>
      </w:r>
      <w:r>
        <w:rPr>
          <w:rFonts w:ascii="仿宋" w:eastAsia="仿宋" w:hAnsi="仿宋" w:cs="仿宋" w:hint="eastAsia"/>
          <w:sz w:val="24"/>
          <w:szCs w:val="24"/>
        </w:rPr>
        <w:t>方营业执照的经营范围必须包含化粪池清理服务的项目。</w:t>
      </w:r>
    </w:p>
    <w:p w:rsidR="00A2373F" w:rsidRDefault="00631BB4" w:rsidP="0026032F">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w:t>
      </w:r>
      <w:r w:rsidR="0026032F">
        <w:rPr>
          <w:rFonts w:ascii="仿宋" w:eastAsia="仿宋" w:hAnsi="仿宋" w:cs="仿宋" w:hint="eastAsia"/>
          <w:sz w:val="24"/>
          <w:szCs w:val="24"/>
        </w:rPr>
        <w:t>、</w:t>
      </w:r>
      <w:r>
        <w:rPr>
          <w:rFonts w:ascii="仿宋" w:eastAsia="仿宋" w:hAnsi="仿宋" w:cs="仿宋" w:hint="eastAsia"/>
          <w:sz w:val="24"/>
          <w:szCs w:val="24"/>
        </w:rPr>
        <w:t>本项目不接受联合体竞价。</w:t>
      </w:r>
    </w:p>
    <w:p w:rsidR="00A2373F" w:rsidRPr="0026032F" w:rsidRDefault="00631BB4">
      <w:pPr>
        <w:spacing w:line="360" w:lineRule="auto"/>
        <w:jc w:val="left"/>
        <w:rPr>
          <w:rFonts w:ascii="仿宋" w:eastAsia="仿宋" w:hAnsi="仿宋" w:cs="仿宋"/>
          <w:b/>
          <w:sz w:val="24"/>
          <w:szCs w:val="24"/>
        </w:rPr>
      </w:pPr>
      <w:r w:rsidRPr="0026032F">
        <w:rPr>
          <w:rFonts w:ascii="仿宋" w:eastAsia="仿宋" w:hAnsi="仿宋" w:cs="仿宋" w:hint="eastAsia"/>
          <w:b/>
          <w:sz w:val="24"/>
          <w:szCs w:val="24"/>
        </w:rPr>
        <w:t>四、报价</w:t>
      </w:r>
    </w:p>
    <w:p w:rsidR="00A2373F" w:rsidRDefault="00631BB4">
      <w:pPr>
        <w:numPr>
          <w:ilvl w:val="0"/>
          <w:numId w:val="1"/>
        </w:numPr>
        <w:spacing w:line="360" w:lineRule="auto"/>
        <w:ind w:leftChars="200" w:left="420"/>
        <w:jc w:val="left"/>
        <w:rPr>
          <w:rFonts w:ascii="仿宋" w:eastAsia="仿宋" w:hAnsi="仿宋" w:cs="仿宋"/>
          <w:sz w:val="24"/>
          <w:szCs w:val="24"/>
        </w:rPr>
      </w:pPr>
      <w:r>
        <w:rPr>
          <w:rFonts w:ascii="仿宋" w:eastAsia="仿宋" w:hAnsi="仿宋" w:cs="仿宋" w:hint="eastAsia"/>
          <w:sz w:val="24"/>
          <w:szCs w:val="24"/>
        </w:rPr>
        <w:t>本次采购期限为二年，按每月包干报价</w:t>
      </w:r>
      <w:r>
        <w:rPr>
          <w:rFonts w:ascii="仿宋" w:eastAsia="仿宋" w:hAnsi="仿宋" w:cs="仿宋" w:hint="eastAsia"/>
          <w:sz w:val="24"/>
          <w:szCs w:val="24"/>
        </w:rPr>
        <w:t>,</w:t>
      </w:r>
      <w:r>
        <w:rPr>
          <w:rFonts w:ascii="仿宋" w:eastAsia="仿宋" w:hAnsi="仿宋" w:cs="仿宋" w:hint="eastAsia"/>
          <w:sz w:val="24"/>
          <w:szCs w:val="24"/>
        </w:rPr>
        <w:t>二年合计报价（附：沟塌方按工程另外计算，高压疏通排污管道单独报价）。</w:t>
      </w:r>
    </w:p>
    <w:p w:rsidR="00A2373F" w:rsidRDefault="00631BB4">
      <w:pPr>
        <w:numPr>
          <w:ilvl w:val="0"/>
          <w:numId w:val="1"/>
        </w:numPr>
        <w:spacing w:line="360" w:lineRule="auto"/>
        <w:ind w:leftChars="200" w:left="420"/>
        <w:jc w:val="left"/>
        <w:rPr>
          <w:rFonts w:ascii="仿宋" w:eastAsia="仿宋" w:hAnsi="仿宋" w:cs="仿宋"/>
          <w:sz w:val="24"/>
          <w:szCs w:val="24"/>
        </w:rPr>
      </w:pPr>
      <w:r>
        <w:rPr>
          <w:rFonts w:ascii="仿宋" w:eastAsia="仿宋" w:hAnsi="仿宋" w:cs="仿宋" w:hint="eastAsia"/>
          <w:sz w:val="24"/>
          <w:szCs w:val="24"/>
        </w:rPr>
        <w:t>由于施工方不及时清理或清理不彻底引起的排污管道堵塞由施工方免费疏通，其它原因的堵塞按照高压疏通报价单价另行计算。</w:t>
      </w:r>
    </w:p>
    <w:p w:rsidR="00A2373F" w:rsidRDefault="00631BB4">
      <w:pPr>
        <w:numPr>
          <w:ilvl w:val="0"/>
          <w:numId w:val="1"/>
        </w:numPr>
        <w:spacing w:line="360" w:lineRule="auto"/>
        <w:ind w:leftChars="200" w:left="420"/>
        <w:jc w:val="left"/>
        <w:rPr>
          <w:rFonts w:ascii="仿宋" w:eastAsia="仿宋" w:hAnsi="仿宋" w:cs="仿宋"/>
          <w:sz w:val="24"/>
          <w:szCs w:val="24"/>
        </w:rPr>
      </w:pPr>
      <w:r>
        <w:rPr>
          <w:rFonts w:ascii="仿宋" w:eastAsia="仿宋" w:hAnsi="仿宋" w:cs="仿宋" w:hint="eastAsia"/>
          <w:sz w:val="24"/>
          <w:szCs w:val="24"/>
        </w:rPr>
        <w:t>报价需含开具发票的票税。</w:t>
      </w:r>
    </w:p>
    <w:p w:rsidR="00A2373F" w:rsidRDefault="00631BB4">
      <w:pPr>
        <w:numPr>
          <w:ilvl w:val="0"/>
          <w:numId w:val="1"/>
        </w:numPr>
        <w:spacing w:line="360" w:lineRule="auto"/>
        <w:ind w:leftChars="200" w:left="420"/>
        <w:jc w:val="left"/>
        <w:rPr>
          <w:rFonts w:ascii="仿宋" w:eastAsia="仿宋" w:hAnsi="仿宋" w:cs="仿宋"/>
          <w:sz w:val="24"/>
          <w:szCs w:val="24"/>
        </w:rPr>
      </w:pPr>
      <w:r>
        <w:rPr>
          <w:rFonts w:ascii="仿宋" w:eastAsia="仿宋" w:hAnsi="仿宋" w:cs="仿宋" w:hint="eastAsia"/>
          <w:sz w:val="24"/>
          <w:szCs w:val="24"/>
        </w:rPr>
        <w:t>成交供应商应向采购方支付</w:t>
      </w:r>
      <w:r>
        <w:rPr>
          <w:rFonts w:ascii="仿宋" w:eastAsia="仿宋" w:hAnsi="仿宋" w:cs="仿宋" w:hint="eastAsia"/>
          <w:sz w:val="24"/>
          <w:szCs w:val="24"/>
        </w:rPr>
        <w:t>2000</w:t>
      </w:r>
      <w:r>
        <w:rPr>
          <w:rFonts w:ascii="仿宋" w:eastAsia="仿宋" w:hAnsi="仿宋" w:cs="仿宋" w:hint="eastAsia"/>
          <w:sz w:val="24"/>
          <w:szCs w:val="24"/>
        </w:rPr>
        <w:t>元履约保证金，在合同期间无违约行为的，合同期满后退回。</w:t>
      </w:r>
    </w:p>
    <w:p w:rsidR="00A2373F" w:rsidRDefault="00631BB4">
      <w:pPr>
        <w:numPr>
          <w:ilvl w:val="0"/>
          <w:numId w:val="1"/>
        </w:numPr>
        <w:spacing w:line="360" w:lineRule="auto"/>
        <w:ind w:leftChars="200" w:left="420"/>
        <w:jc w:val="left"/>
        <w:rPr>
          <w:rFonts w:ascii="仿宋" w:eastAsia="仿宋" w:hAnsi="仿宋" w:cs="仿宋"/>
          <w:sz w:val="24"/>
          <w:szCs w:val="24"/>
        </w:rPr>
      </w:pPr>
      <w:r>
        <w:rPr>
          <w:rFonts w:ascii="仿宋" w:eastAsia="仿宋" w:hAnsi="仿宋" w:cs="仿宋" w:hint="eastAsia"/>
          <w:sz w:val="24"/>
          <w:szCs w:val="24"/>
        </w:rPr>
        <w:t>报价表</w:t>
      </w:r>
      <w:r>
        <w:rPr>
          <w:rFonts w:ascii="仿宋" w:eastAsia="仿宋" w:hAnsi="仿宋" w:cs="仿宋" w:hint="eastAsia"/>
          <w:sz w:val="24"/>
          <w:szCs w:val="24"/>
        </w:rPr>
        <w:t xml:space="preserve">  </w:t>
      </w:r>
    </w:p>
    <w:tbl>
      <w:tblPr>
        <w:tblW w:w="9254" w:type="dxa"/>
        <w:tblInd w:w="446" w:type="dxa"/>
        <w:tblLayout w:type="fixed"/>
        <w:tblCellMar>
          <w:left w:w="0" w:type="dxa"/>
          <w:right w:w="0" w:type="dxa"/>
        </w:tblCellMar>
        <w:tblLook w:val="04A0" w:firstRow="1" w:lastRow="0" w:firstColumn="1" w:lastColumn="0" w:noHBand="0" w:noVBand="1"/>
      </w:tblPr>
      <w:tblGrid>
        <w:gridCol w:w="1530"/>
        <w:gridCol w:w="1039"/>
        <w:gridCol w:w="1446"/>
        <w:gridCol w:w="1067"/>
        <w:gridCol w:w="1363"/>
        <w:gridCol w:w="1269"/>
        <w:gridCol w:w="1540"/>
      </w:tblGrid>
      <w:tr w:rsidR="00A2373F">
        <w:trPr>
          <w:trHeight w:val="496"/>
        </w:trPr>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631B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单位（公司）</w:t>
            </w:r>
          </w:p>
        </w:tc>
        <w:tc>
          <w:tcPr>
            <w:tcW w:w="1039" w:type="dxa"/>
            <w:tcBorders>
              <w:top w:val="single" w:sz="4" w:space="0" w:color="000000"/>
              <w:left w:val="nil"/>
              <w:bottom w:val="nil"/>
              <w:right w:val="single" w:sz="4" w:space="0" w:color="000000"/>
            </w:tcBorders>
            <w:noWrap/>
            <w:tcMar>
              <w:top w:w="15" w:type="dxa"/>
              <w:left w:w="15" w:type="dxa"/>
              <w:right w:w="15" w:type="dxa"/>
            </w:tcMar>
            <w:vAlign w:val="center"/>
          </w:tcPr>
          <w:p w:rsidR="00A2373F" w:rsidRDefault="00631B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联系人</w:t>
            </w:r>
          </w:p>
        </w:tc>
        <w:tc>
          <w:tcPr>
            <w:tcW w:w="1446" w:type="dxa"/>
            <w:tcBorders>
              <w:top w:val="single" w:sz="4" w:space="0" w:color="000000"/>
              <w:left w:val="single" w:sz="4" w:space="0" w:color="000000"/>
              <w:bottom w:val="nil"/>
              <w:right w:val="nil"/>
            </w:tcBorders>
            <w:noWrap/>
            <w:tcMar>
              <w:top w:w="15" w:type="dxa"/>
              <w:left w:w="15" w:type="dxa"/>
              <w:right w:w="15" w:type="dxa"/>
            </w:tcMar>
            <w:vAlign w:val="center"/>
          </w:tcPr>
          <w:p w:rsidR="00A2373F" w:rsidRDefault="00631BB4">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联系电话</w:t>
            </w:r>
          </w:p>
        </w:tc>
        <w:tc>
          <w:tcPr>
            <w:tcW w:w="10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631BB4">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每月报价</w:t>
            </w:r>
          </w:p>
        </w:tc>
        <w:tc>
          <w:tcPr>
            <w:tcW w:w="1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631BB4">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一年报价</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631BB4">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二年报价</w:t>
            </w:r>
          </w:p>
        </w:tc>
        <w:tc>
          <w:tcPr>
            <w:tcW w:w="1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631BB4">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sz w:val="24"/>
                <w:szCs w:val="24"/>
              </w:rPr>
              <w:t>高压疏通排污管道（</w:t>
            </w:r>
            <w:r>
              <w:rPr>
                <w:rFonts w:ascii="仿宋" w:eastAsia="仿宋" w:hAnsi="仿宋" w:cs="仿宋" w:hint="eastAsia"/>
                <w:color w:val="000000"/>
                <w:sz w:val="24"/>
                <w:szCs w:val="24"/>
              </w:rPr>
              <w:t>元</w:t>
            </w:r>
            <w:r>
              <w:rPr>
                <w:rFonts w:ascii="仿宋" w:eastAsia="仿宋" w:hAnsi="仿宋" w:cs="仿宋" w:hint="eastAsia"/>
                <w:color w:val="000000"/>
                <w:sz w:val="24"/>
                <w:szCs w:val="24"/>
              </w:rPr>
              <w:t>/</w:t>
            </w:r>
            <w:r>
              <w:rPr>
                <w:rFonts w:ascii="仿宋" w:eastAsia="仿宋" w:hAnsi="仿宋" w:cs="仿宋" w:hint="eastAsia"/>
                <w:color w:val="000000"/>
                <w:sz w:val="24"/>
                <w:szCs w:val="24"/>
              </w:rPr>
              <w:t>次</w:t>
            </w:r>
            <w:r>
              <w:rPr>
                <w:rFonts w:ascii="仿宋" w:eastAsia="仿宋" w:hAnsi="仿宋" w:cs="仿宋" w:hint="eastAsia"/>
                <w:color w:val="000000"/>
                <w:sz w:val="24"/>
                <w:szCs w:val="24"/>
              </w:rPr>
              <w:t>）</w:t>
            </w:r>
          </w:p>
        </w:tc>
      </w:tr>
      <w:tr w:rsidR="00A2373F">
        <w:trPr>
          <w:trHeight w:val="425"/>
        </w:trPr>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0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4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0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r>
      <w:tr w:rsidR="00A2373F">
        <w:trPr>
          <w:trHeight w:val="425"/>
        </w:trPr>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0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4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0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c>
          <w:tcPr>
            <w:tcW w:w="1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rPr>
                <w:rFonts w:ascii="仿宋" w:eastAsia="仿宋" w:hAnsi="仿宋" w:cs="仿宋"/>
                <w:sz w:val="24"/>
                <w:szCs w:val="24"/>
              </w:rPr>
            </w:pPr>
          </w:p>
        </w:tc>
      </w:tr>
      <w:tr w:rsidR="00A2373F">
        <w:trPr>
          <w:trHeight w:val="425"/>
        </w:trPr>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jc w:val="center"/>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jc w:val="center"/>
              <w:rPr>
                <w:rFonts w:ascii="仿宋" w:eastAsia="仿宋" w:hAnsi="仿宋" w:cs="仿宋"/>
                <w:color w:val="000000"/>
                <w:sz w:val="24"/>
                <w:szCs w:val="24"/>
              </w:rPr>
            </w:pPr>
          </w:p>
        </w:tc>
        <w:tc>
          <w:tcPr>
            <w:tcW w:w="14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jc w:val="center"/>
              <w:rPr>
                <w:rFonts w:ascii="仿宋" w:eastAsia="仿宋" w:hAnsi="仿宋" w:cs="仿宋"/>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jc w:val="center"/>
              <w:rPr>
                <w:rFonts w:ascii="仿宋" w:eastAsia="仿宋" w:hAnsi="仿宋" w:cs="仿宋"/>
                <w:color w:val="000000"/>
                <w:sz w:val="24"/>
                <w:szCs w:val="24"/>
              </w:rPr>
            </w:pPr>
          </w:p>
        </w:tc>
        <w:tc>
          <w:tcPr>
            <w:tcW w:w="1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jc w:val="center"/>
              <w:rPr>
                <w:rFonts w:ascii="仿宋" w:eastAsia="仿宋" w:hAnsi="仿宋" w:cs="仿宋"/>
                <w:color w:val="000000"/>
                <w:sz w:val="24"/>
                <w:szCs w:val="24"/>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jc w:val="center"/>
              <w:rPr>
                <w:rFonts w:ascii="仿宋" w:eastAsia="仿宋" w:hAnsi="仿宋" w:cs="仿宋"/>
                <w:color w:val="000000"/>
                <w:sz w:val="24"/>
                <w:szCs w:val="24"/>
              </w:rPr>
            </w:pPr>
          </w:p>
        </w:tc>
        <w:tc>
          <w:tcPr>
            <w:tcW w:w="1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2373F" w:rsidRDefault="00A2373F">
            <w:pPr>
              <w:jc w:val="center"/>
              <w:rPr>
                <w:rFonts w:ascii="仿宋" w:eastAsia="仿宋" w:hAnsi="仿宋" w:cs="仿宋"/>
                <w:color w:val="000000"/>
                <w:sz w:val="24"/>
                <w:szCs w:val="24"/>
              </w:rPr>
            </w:pPr>
          </w:p>
        </w:tc>
      </w:tr>
    </w:tbl>
    <w:p w:rsidR="00A2373F" w:rsidRDefault="00631BB4">
      <w:pPr>
        <w:spacing w:line="520" w:lineRule="exact"/>
        <w:jc w:val="left"/>
        <w:rPr>
          <w:rFonts w:ascii="仿宋" w:eastAsia="仿宋" w:hAnsi="仿宋" w:cs="仿宋"/>
          <w:b/>
          <w:sz w:val="24"/>
          <w:szCs w:val="24"/>
        </w:rPr>
      </w:pPr>
      <w:r>
        <w:rPr>
          <w:rFonts w:ascii="仿宋" w:eastAsia="仿宋" w:hAnsi="仿宋" w:cs="仿宋" w:hint="eastAsia"/>
          <w:b/>
          <w:sz w:val="24"/>
          <w:szCs w:val="24"/>
        </w:rPr>
        <w:t>五</w:t>
      </w:r>
      <w:r>
        <w:rPr>
          <w:rFonts w:ascii="仿宋" w:eastAsia="仿宋" w:hAnsi="仿宋" w:cs="仿宋" w:hint="eastAsia"/>
          <w:b/>
          <w:sz w:val="24"/>
          <w:szCs w:val="24"/>
        </w:rPr>
        <w:t>、报价文件要求</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意向供应商请将以下资料发送到联系邮箱：</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报价文件：加盖公司公章的</w:t>
      </w:r>
      <w:r>
        <w:rPr>
          <w:rFonts w:ascii="仿宋" w:eastAsia="仿宋" w:hAnsi="仿宋" w:cs="仿宋" w:hint="eastAsia"/>
          <w:sz w:val="24"/>
          <w:szCs w:val="24"/>
        </w:rPr>
        <w:t>PDF</w:t>
      </w:r>
      <w:r>
        <w:rPr>
          <w:rFonts w:ascii="仿宋" w:eastAsia="仿宋" w:hAnsi="仿宋" w:cs="仿宋" w:hint="eastAsia"/>
          <w:sz w:val="24"/>
          <w:szCs w:val="24"/>
        </w:rPr>
        <w:t>格式文件</w:t>
      </w:r>
      <w:r>
        <w:rPr>
          <w:rFonts w:ascii="仿宋" w:eastAsia="仿宋" w:hAnsi="仿宋" w:cs="仿宋" w:hint="eastAsia"/>
          <w:sz w:val="24"/>
          <w:szCs w:val="24"/>
        </w:rPr>
        <w:t>1</w:t>
      </w:r>
      <w:r>
        <w:rPr>
          <w:rFonts w:ascii="仿宋" w:eastAsia="仿宋" w:hAnsi="仿宋" w:cs="仿宋" w:hint="eastAsia"/>
          <w:sz w:val="24"/>
          <w:szCs w:val="24"/>
        </w:rPr>
        <w:t>份和</w:t>
      </w:r>
      <w:proofErr w:type="spellStart"/>
      <w:r>
        <w:rPr>
          <w:rFonts w:ascii="仿宋" w:eastAsia="仿宋" w:hAnsi="仿宋" w:cs="仿宋" w:hint="eastAsia"/>
          <w:sz w:val="24"/>
          <w:szCs w:val="24"/>
        </w:rPr>
        <w:t>Exexl</w:t>
      </w:r>
      <w:proofErr w:type="spellEnd"/>
      <w:r>
        <w:rPr>
          <w:rFonts w:ascii="仿宋" w:eastAsia="仿宋" w:hAnsi="仿宋" w:cs="仿宋" w:hint="eastAsia"/>
          <w:sz w:val="24"/>
          <w:szCs w:val="24"/>
        </w:rPr>
        <w:t>电子表格形式的文件</w:t>
      </w:r>
      <w:r>
        <w:rPr>
          <w:rFonts w:ascii="仿宋" w:eastAsia="仿宋" w:hAnsi="仿宋" w:cs="仿宋" w:hint="eastAsia"/>
          <w:sz w:val="24"/>
          <w:szCs w:val="24"/>
        </w:rPr>
        <w:t>1</w:t>
      </w:r>
      <w:r>
        <w:rPr>
          <w:rFonts w:ascii="仿宋" w:eastAsia="仿宋" w:hAnsi="仿宋" w:cs="仿宋" w:hint="eastAsia"/>
          <w:sz w:val="24"/>
          <w:szCs w:val="24"/>
        </w:rPr>
        <w:t>份；</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项目</w:t>
      </w:r>
      <w:r>
        <w:rPr>
          <w:rFonts w:ascii="仿宋" w:eastAsia="仿宋" w:hAnsi="仿宋" w:cs="仿宋" w:hint="eastAsia"/>
          <w:sz w:val="24"/>
          <w:szCs w:val="24"/>
        </w:rPr>
        <w:t>服务</w:t>
      </w:r>
      <w:r>
        <w:rPr>
          <w:rFonts w:ascii="仿宋" w:eastAsia="仿宋" w:hAnsi="仿宋" w:cs="仿宋" w:hint="eastAsia"/>
          <w:sz w:val="24"/>
          <w:szCs w:val="24"/>
        </w:rPr>
        <w:t>方案：</w:t>
      </w:r>
      <w:r>
        <w:rPr>
          <w:rFonts w:ascii="仿宋" w:eastAsia="仿宋" w:hAnsi="仿宋" w:cs="仿宋" w:hint="eastAsia"/>
          <w:sz w:val="24"/>
          <w:szCs w:val="24"/>
        </w:rPr>
        <w:t>1</w:t>
      </w:r>
      <w:r>
        <w:rPr>
          <w:rFonts w:ascii="仿宋" w:eastAsia="仿宋" w:hAnsi="仿宋" w:cs="仿宋" w:hint="eastAsia"/>
          <w:sz w:val="24"/>
          <w:szCs w:val="24"/>
        </w:rPr>
        <w:t>份；</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项目指定联系人和联系方式；</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近三年相关业绩证明材料，包括但不限于中标通知书、合同复印件等。</w:t>
      </w:r>
    </w:p>
    <w:p w:rsidR="00A2373F" w:rsidRDefault="00631BB4">
      <w:pPr>
        <w:spacing w:line="520" w:lineRule="exact"/>
        <w:jc w:val="left"/>
        <w:rPr>
          <w:rFonts w:ascii="仿宋" w:eastAsia="仿宋" w:hAnsi="仿宋" w:cs="仿宋"/>
          <w:b/>
          <w:sz w:val="24"/>
          <w:szCs w:val="24"/>
        </w:rPr>
      </w:pPr>
      <w:r>
        <w:rPr>
          <w:rFonts w:ascii="仿宋" w:eastAsia="仿宋" w:hAnsi="仿宋" w:cs="仿宋" w:hint="eastAsia"/>
          <w:b/>
          <w:sz w:val="24"/>
          <w:szCs w:val="24"/>
        </w:rPr>
        <w:t>六</w:t>
      </w:r>
      <w:r>
        <w:rPr>
          <w:rFonts w:ascii="仿宋" w:eastAsia="仿宋" w:hAnsi="仿宋" w:cs="仿宋" w:hint="eastAsia"/>
          <w:b/>
          <w:sz w:val="24"/>
          <w:szCs w:val="24"/>
        </w:rPr>
        <w:t>、公告期限</w:t>
      </w:r>
    </w:p>
    <w:p w:rsidR="00A2373F" w:rsidRDefault="00631BB4">
      <w:pPr>
        <w:spacing w:line="520" w:lineRule="exact"/>
        <w:ind w:firstLineChars="300" w:firstLine="720"/>
        <w:jc w:val="left"/>
        <w:rPr>
          <w:rFonts w:ascii="仿宋" w:eastAsia="仿宋" w:hAnsi="仿宋" w:cs="仿宋"/>
          <w:sz w:val="24"/>
          <w:szCs w:val="24"/>
        </w:rPr>
      </w:pP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9</w:t>
      </w:r>
      <w:r>
        <w:rPr>
          <w:rFonts w:ascii="仿宋" w:eastAsia="仿宋" w:hAnsi="仿宋" w:cs="仿宋" w:hint="eastAsia"/>
          <w:sz w:val="24"/>
          <w:szCs w:val="24"/>
        </w:rPr>
        <w:t>月</w:t>
      </w:r>
      <w:r w:rsidR="0026032F">
        <w:rPr>
          <w:rFonts w:ascii="仿宋" w:eastAsia="仿宋" w:hAnsi="仿宋" w:cs="仿宋"/>
          <w:sz w:val="24"/>
          <w:szCs w:val="24"/>
        </w:rPr>
        <w:t>14</w:t>
      </w:r>
      <w:r>
        <w:rPr>
          <w:rFonts w:ascii="仿宋" w:eastAsia="仿宋" w:hAnsi="仿宋" w:cs="仿宋" w:hint="eastAsia"/>
          <w:sz w:val="24"/>
          <w:szCs w:val="24"/>
        </w:rPr>
        <w:t>日至</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23</w:t>
      </w:r>
      <w:r>
        <w:rPr>
          <w:rFonts w:ascii="仿宋" w:eastAsia="仿宋" w:hAnsi="仿宋" w:cs="仿宋" w:hint="eastAsia"/>
          <w:sz w:val="24"/>
          <w:szCs w:val="24"/>
        </w:rPr>
        <w:t>日</w:t>
      </w:r>
      <w:r>
        <w:rPr>
          <w:rFonts w:ascii="仿宋" w:eastAsia="仿宋" w:hAnsi="仿宋" w:cs="仿宋" w:hint="eastAsia"/>
          <w:sz w:val="24"/>
          <w:szCs w:val="24"/>
        </w:rPr>
        <w:t>上</w:t>
      </w:r>
      <w:r>
        <w:rPr>
          <w:rFonts w:ascii="仿宋" w:eastAsia="仿宋" w:hAnsi="仿宋" w:cs="仿宋" w:hint="eastAsia"/>
          <w:sz w:val="24"/>
          <w:szCs w:val="24"/>
        </w:rPr>
        <w:t>午</w:t>
      </w:r>
      <w:r>
        <w:rPr>
          <w:rFonts w:ascii="仿宋" w:eastAsia="仿宋" w:hAnsi="仿宋" w:cs="仿宋" w:hint="eastAsia"/>
          <w:sz w:val="24"/>
          <w:szCs w:val="24"/>
        </w:rPr>
        <w:t>8</w:t>
      </w:r>
      <w:r>
        <w:rPr>
          <w:rFonts w:ascii="仿宋" w:eastAsia="仿宋" w:hAnsi="仿宋" w:cs="仿宋" w:hint="eastAsia"/>
          <w:sz w:val="24"/>
          <w:szCs w:val="24"/>
        </w:rPr>
        <w:t>时</w:t>
      </w:r>
      <w:r>
        <w:rPr>
          <w:rFonts w:ascii="仿宋" w:eastAsia="仿宋" w:hAnsi="仿宋" w:cs="仿宋" w:hint="eastAsia"/>
          <w:sz w:val="24"/>
          <w:szCs w:val="24"/>
        </w:rPr>
        <w:t>00</w:t>
      </w:r>
      <w:r>
        <w:rPr>
          <w:rFonts w:ascii="仿宋" w:eastAsia="仿宋" w:hAnsi="仿宋" w:cs="仿宋" w:hint="eastAsia"/>
          <w:sz w:val="24"/>
          <w:szCs w:val="24"/>
        </w:rPr>
        <w:t>分。过期联系的供应商，我院有权不予接待（公告时间不得少于三个工作日，根据需要可以延长）</w:t>
      </w:r>
    </w:p>
    <w:p w:rsidR="00A2373F" w:rsidRDefault="00631BB4">
      <w:pPr>
        <w:spacing w:line="520" w:lineRule="exact"/>
        <w:jc w:val="left"/>
        <w:rPr>
          <w:rFonts w:ascii="仿宋" w:eastAsia="仿宋" w:hAnsi="仿宋" w:cs="仿宋"/>
          <w:sz w:val="24"/>
          <w:szCs w:val="24"/>
        </w:rPr>
      </w:pPr>
      <w:r>
        <w:rPr>
          <w:rFonts w:ascii="仿宋" w:eastAsia="仿宋" w:hAnsi="仿宋" w:cs="仿宋" w:hint="eastAsia"/>
          <w:b/>
          <w:sz w:val="24"/>
          <w:szCs w:val="24"/>
        </w:rPr>
        <w:t>七、</w:t>
      </w:r>
      <w:r>
        <w:rPr>
          <w:rFonts w:ascii="仿宋" w:eastAsia="仿宋" w:hAnsi="仿宋" w:cs="仿宋" w:hint="eastAsia"/>
          <w:b/>
          <w:sz w:val="24"/>
          <w:szCs w:val="24"/>
        </w:rPr>
        <w:t>联系事项</w:t>
      </w:r>
    </w:p>
    <w:p w:rsidR="00A2373F" w:rsidRDefault="00631BB4">
      <w:pPr>
        <w:spacing w:line="520" w:lineRule="exact"/>
        <w:ind w:firstLineChars="300" w:firstLine="720"/>
        <w:jc w:val="left"/>
        <w:rPr>
          <w:rFonts w:ascii="仿宋" w:eastAsia="仿宋" w:hAnsi="仿宋" w:cs="仿宋"/>
          <w:sz w:val="24"/>
          <w:szCs w:val="24"/>
        </w:rPr>
      </w:pPr>
      <w:r>
        <w:rPr>
          <w:rFonts w:ascii="仿宋" w:eastAsia="仿宋" w:hAnsi="仿宋" w:cs="仿宋" w:hint="eastAsia"/>
          <w:sz w:val="24"/>
          <w:szCs w:val="24"/>
        </w:rPr>
        <w:t>如需进一步了解详细内容，请按下方联系方式联系了解。</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联系地址：柳州市城中区东环大道延长线东侧红</w:t>
      </w:r>
      <w:proofErr w:type="gramStart"/>
      <w:r>
        <w:rPr>
          <w:rFonts w:ascii="仿宋" w:eastAsia="仿宋" w:hAnsi="仿宋" w:cs="仿宋" w:hint="eastAsia"/>
          <w:sz w:val="24"/>
          <w:szCs w:val="24"/>
        </w:rPr>
        <w:t>葫</w:t>
      </w:r>
      <w:proofErr w:type="gramEnd"/>
      <w:r>
        <w:rPr>
          <w:rFonts w:ascii="仿宋" w:eastAsia="仿宋" w:hAnsi="仿宋" w:cs="仿宋" w:hint="eastAsia"/>
          <w:sz w:val="24"/>
          <w:szCs w:val="24"/>
        </w:rPr>
        <w:t>路</w:t>
      </w:r>
      <w:r>
        <w:rPr>
          <w:rFonts w:ascii="仿宋" w:eastAsia="仿宋" w:hAnsi="仿宋" w:cs="仿宋" w:hint="eastAsia"/>
          <w:sz w:val="24"/>
          <w:szCs w:val="24"/>
        </w:rPr>
        <w:t>6</w:t>
      </w:r>
      <w:r>
        <w:rPr>
          <w:rFonts w:ascii="仿宋" w:eastAsia="仿宋" w:hAnsi="仿宋" w:cs="仿宋" w:hint="eastAsia"/>
          <w:sz w:val="24"/>
          <w:szCs w:val="24"/>
        </w:rPr>
        <w:t>号</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联系部门：</w:t>
      </w:r>
      <w:r>
        <w:rPr>
          <w:rFonts w:ascii="仿宋" w:eastAsia="仿宋" w:hAnsi="仿宋" w:cs="仿宋" w:hint="eastAsia"/>
          <w:sz w:val="24"/>
          <w:szCs w:val="24"/>
        </w:rPr>
        <w:t>总务科</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联系人：</w:t>
      </w:r>
      <w:r>
        <w:rPr>
          <w:rFonts w:ascii="仿宋" w:eastAsia="仿宋" w:hAnsi="仿宋" w:cs="仿宋" w:hint="eastAsia"/>
          <w:sz w:val="24"/>
          <w:szCs w:val="24"/>
        </w:rPr>
        <w:t>陈莲芳</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rPr>
        <w:t>0772-3357139</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联系邮箱：</w:t>
      </w:r>
      <w:r>
        <w:rPr>
          <w:rFonts w:ascii="仿宋" w:eastAsia="仿宋" w:hAnsi="仿宋" w:cs="仿宋" w:hint="eastAsia"/>
          <w:sz w:val="24"/>
          <w:szCs w:val="24"/>
        </w:rPr>
        <w:t>1978355758@qq.com</w:t>
      </w:r>
    </w:p>
    <w:p w:rsidR="00A2373F" w:rsidRDefault="00631BB4">
      <w:pPr>
        <w:spacing w:line="5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本次采购市场调查是本单位采购工作的初步安排，具体采购项目情况以相关采购公告和采购文件为准。</w:t>
      </w:r>
    </w:p>
    <w:p w:rsidR="00A2373F" w:rsidRDefault="00A2373F">
      <w:pPr>
        <w:spacing w:line="520" w:lineRule="exact"/>
        <w:ind w:firstLineChars="200" w:firstLine="480"/>
        <w:jc w:val="left"/>
        <w:rPr>
          <w:rFonts w:ascii="仿宋" w:eastAsia="仿宋" w:hAnsi="仿宋" w:cs="仿宋"/>
          <w:sz w:val="24"/>
          <w:szCs w:val="24"/>
        </w:rPr>
      </w:pPr>
    </w:p>
    <w:p w:rsidR="00A2373F" w:rsidRDefault="00631BB4">
      <w:pPr>
        <w:spacing w:line="52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柳州市中医医院（柳州市壮</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医院）</w:t>
      </w:r>
    </w:p>
    <w:p w:rsidR="00A2373F" w:rsidRDefault="00631BB4">
      <w:pPr>
        <w:spacing w:line="520" w:lineRule="exact"/>
        <w:ind w:firstLineChars="200" w:firstLine="48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2022</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9</w:t>
      </w:r>
      <w:r>
        <w:rPr>
          <w:rFonts w:ascii="仿宋" w:eastAsia="仿宋" w:hAnsi="仿宋" w:cs="仿宋" w:hint="eastAsia"/>
          <w:sz w:val="24"/>
          <w:szCs w:val="24"/>
        </w:rPr>
        <w:t>月</w:t>
      </w:r>
      <w:r w:rsidR="0026032F">
        <w:rPr>
          <w:rFonts w:ascii="仿宋" w:eastAsia="仿宋" w:hAnsi="仿宋" w:cs="仿宋"/>
          <w:sz w:val="24"/>
          <w:szCs w:val="24"/>
        </w:rPr>
        <w:t>14</w:t>
      </w:r>
      <w:r>
        <w:rPr>
          <w:rFonts w:ascii="仿宋" w:eastAsia="仿宋" w:hAnsi="仿宋" w:cs="仿宋" w:hint="eastAsia"/>
          <w:sz w:val="24"/>
          <w:szCs w:val="24"/>
        </w:rPr>
        <w:t>日</w:t>
      </w:r>
    </w:p>
    <w:sectPr w:rsidR="00A2373F">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B8AB"/>
    <w:multiLevelType w:val="singleLevel"/>
    <w:tmpl w:val="18A8B8A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MjM5ODc0NjdhNWZmZjc0MWQzNmNmZWI0NjIyZDUifQ=="/>
  </w:docVars>
  <w:rsids>
    <w:rsidRoot w:val="00942FE7"/>
    <w:rsid w:val="00074200"/>
    <w:rsid w:val="001B6CAA"/>
    <w:rsid w:val="0021671A"/>
    <w:rsid w:val="0026032F"/>
    <w:rsid w:val="002706AA"/>
    <w:rsid w:val="00367CAD"/>
    <w:rsid w:val="003B357F"/>
    <w:rsid w:val="003F5AB0"/>
    <w:rsid w:val="00476069"/>
    <w:rsid w:val="004A6034"/>
    <w:rsid w:val="0058614E"/>
    <w:rsid w:val="005A29AF"/>
    <w:rsid w:val="005F1CF9"/>
    <w:rsid w:val="006268CF"/>
    <w:rsid w:val="00631BB4"/>
    <w:rsid w:val="00662510"/>
    <w:rsid w:val="006A5FCD"/>
    <w:rsid w:val="006C1B64"/>
    <w:rsid w:val="0085041E"/>
    <w:rsid w:val="00922797"/>
    <w:rsid w:val="00942FE7"/>
    <w:rsid w:val="00A2373F"/>
    <w:rsid w:val="00A876AF"/>
    <w:rsid w:val="00AE375E"/>
    <w:rsid w:val="00B02016"/>
    <w:rsid w:val="00B239B0"/>
    <w:rsid w:val="00B55FAC"/>
    <w:rsid w:val="00C35DA8"/>
    <w:rsid w:val="00D24740"/>
    <w:rsid w:val="00D63CE9"/>
    <w:rsid w:val="00EF44B5"/>
    <w:rsid w:val="00FD2C0A"/>
    <w:rsid w:val="014F219D"/>
    <w:rsid w:val="02F66056"/>
    <w:rsid w:val="04C40BC0"/>
    <w:rsid w:val="11D91264"/>
    <w:rsid w:val="1D226816"/>
    <w:rsid w:val="21565A8B"/>
    <w:rsid w:val="296818C0"/>
    <w:rsid w:val="33AB7289"/>
    <w:rsid w:val="351F55DB"/>
    <w:rsid w:val="378D5AE2"/>
    <w:rsid w:val="389B1225"/>
    <w:rsid w:val="3A3E08B6"/>
    <w:rsid w:val="3A4E56E7"/>
    <w:rsid w:val="3D052228"/>
    <w:rsid w:val="3D2329FC"/>
    <w:rsid w:val="40D24A15"/>
    <w:rsid w:val="42424B9C"/>
    <w:rsid w:val="48283F8F"/>
    <w:rsid w:val="4E1865AE"/>
    <w:rsid w:val="542954CE"/>
    <w:rsid w:val="56B85779"/>
    <w:rsid w:val="59D61638"/>
    <w:rsid w:val="5BA212D9"/>
    <w:rsid w:val="62F95E66"/>
    <w:rsid w:val="659D6620"/>
    <w:rsid w:val="6649388F"/>
    <w:rsid w:val="67386535"/>
    <w:rsid w:val="6CC669E0"/>
    <w:rsid w:val="708350E2"/>
    <w:rsid w:val="78CE6C28"/>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A48E"/>
  <w15:docId w15:val="{143B051E-9002-4CA2-8FF0-44D8E913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30">
    <w:name w:val="标题 3 字符"/>
    <w:link w:val="3"/>
    <w:qFormat/>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290</Words>
  <Characters>1658</Characters>
  <Application>Microsoft Office Word</Application>
  <DocSecurity>0</DocSecurity>
  <Lines>13</Lines>
  <Paragraphs>3</Paragraphs>
  <ScaleCrop>false</ScaleCrop>
  <Company>DoubleOX</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dcterms:created xsi:type="dcterms:W3CDTF">2022-07-14T00:32:00Z</dcterms:created>
  <dcterms:modified xsi:type="dcterms:W3CDTF">2022-09-14T09:01:00Z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6B541B361D2D4557B0C34002D032E6CC</vt:lpwstr>
  </property>
</Properties>
</file>